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8749" w14:textId="77777777" w:rsidR="00342D9E" w:rsidRDefault="00342D9E">
      <w:r>
        <w:rPr>
          <w:noProof/>
          <w:lang w:val="en-GB" w:eastAsia="en-GB"/>
        </w:rPr>
        <w:drawing>
          <wp:anchor distT="0" distB="0" distL="114300" distR="114300" simplePos="0" relativeHeight="251658240" behindDoc="1" locked="0" layoutInCell="1" allowOverlap="1" wp14:anchorId="734E6F94" wp14:editId="231B7B20">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14:paraId="1EB35F77" w14:textId="77777777" w:rsidTr="0093704C">
        <w:tc>
          <w:tcPr>
            <w:tcW w:w="10224" w:type="dxa"/>
          </w:tcPr>
          <w:p w14:paraId="74FBB762" w14:textId="77777777" w:rsidR="00BC07F2" w:rsidRDefault="00BC07F2" w:rsidP="0093704C">
            <w:pPr>
              <w:pStyle w:val="Title"/>
              <w:jc w:val="center"/>
            </w:pPr>
            <w:r>
              <w:t>NOTTINGHAMSHIRE</w:t>
            </w:r>
          </w:p>
          <w:p w14:paraId="77B72FD2" w14:textId="77777777" w:rsidR="00BC07F2" w:rsidRDefault="00BC07F2" w:rsidP="0093704C">
            <w:pPr>
              <w:pStyle w:val="Title"/>
              <w:jc w:val="center"/>
            </w:pPr>
            <w:r>
              <w:t>LOCAL ACCESS FORUM</w:t>
            </w:r>
          </w:p>
          <w:p w14:paraId="49B289FE" w14:textId="77777777" w:rsidR="002B2D13" w:rsidRPr="00D60069" w:rsidRDefault="00B5435F" w:rsidP="0093704C">
            <w:pPr>
              <w:pStyle w:val="Title"/>
              <w:jc w:val="center"/>
            </w:pPr>
            <w:r>
              <w:t xml:space="preserve">MEETING </w:t>
            </w:r>
          </w:p>
        </w:tc>
        <w:tc>
          <w:tcPr>
            <w:tcW w:w="20" w:type="dxa"/>
            <w:vAlign w:val="bottom"/>
          </w:tcPr>
          <w:p w14:paraId="6164B51B" w14:textId="77777777" w:rsidR="00D62E01" w:rsidRPr="00D60069" w:rsidRDefault="00D62E01">
            <w:pPr>
              <w:pStyle w:val="Heading3"/>
            </w:pPr>
          </w:p>
          <w:p w14:paraId="6F84B2DC" w14:textId="77777777" w:rsidR="00D62E01" w:rsidRPr="00D60069" w:rsidRDefault="00D62E01">
            <w:pPr>
              <w:pStyle w:val="Heading3"/>
            </w:pPr>
          </w:p>
          <w:p w14:paraId="50CE8AE5" w14:textId="77777777"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14:paraId="0C6688ED" w14:textId="77777777" w:rsidTr="006A779B">
        <w:trPr>
          <w:trHeight w:val="739"/>
        </w:trPr>
        <w:tc>
          <w:tcPr>
            <w:tcW w:w="1946" w:type="dxa"/>
            <w:tcMar>
              <w:top w:w="144" w:type="dxa"/>
            </w:tcMar>
          </w:tcPr>
          <w:p w14:paraId="62621DC3" w14:textId="77777777" w:rsidR="002B2D13" w:rsidRPr="00A07C19" w:rsidRDefault="0093704C" w:rsidP="0093704C">
            <w:pPr>
              <w:pStyle w:val="Heading2"/>
              <w:spacing w:after="80"/>
              <w:rPr>
                <w:sz w:val="20"/>
                <w:szCs w:val="20"/>
              </w:rPr>
            </w:pPr>
            <w:r w:rsidRPr="00A07C19">
              <w:rPr>
                <w:sz w:val="20"/>
                <w:szCs w:val="20"/>
              </w:rPr>
              <w:t>MEETING CALLED TO ORDER</w:t>
            </w:r>
            <w:r w:rsidR="00FF3792" w:rsidRPr="00A07C19">
              <w:rPr>
                <w:sz w:val="20"/>
                <w:szCs w:val="20"/>
              </w:rPr>
              <w:t xml:space="preserve"> BY</w:t>
            </w:r>
            <w:r w:rsidRPr="00A07C19">
              <w:rPr>
                <w:sz w:val="20"/>
                <w:szCs w:val="20"/>
              </w:rPr>
              <w:t>:</w:t>
            </w:r>
          </w:p>
        </w:tc>
        <w:tc>
          <w:tcPr>
            <w:tcW w:w="3441" w:type="dxa"/>
            <w:tcMar>
              <w:top w:w="144" w:type="dxa"/>
            </w:tcMar>
          </w:tcPr>
          <w:p w14:paraId="691CB142" w14:textId="77777777" w:rsidR="002B2D13" w:rsidRPr="00A07C19" w:rsidRDefault="00256B62" w:rsidP="00B8122E">
            <w:pPr>
              <w:spacing w:after="80"/>
              <w:rPr>
                <w:sz w:val="20"/>
                <w:szCs w:val="20"/>
              </w:rPr>
            </w:pPr>
            <w:r w:rsidRPr="00A07C19">
              <w:rPr>
                <w:sz w:val="20"/>
                <w:szCs w:val="20"/>
              </w:rPr>
              <w:t>Penny Lymn Rose</w:t>
            </w:r>
            <w:r w:rsidR="0093704C" w:rsidRPr="00A07C19">
              <w:rPr>
                <w:sz w:val="20"/>
                <w:szCs w:val="20"/>
              </w:rPr>
              <w:t xml:space="preserve"> </w:t>
            </w:r>
            <w:r w:rsidR="00B8346C" w:rsidRPr="00A07C19">
              <w:rPr>
                <w:sz w:val="20"/>
                <w:szCs w:val="20"/>
              </w:rPr>
              <w:t>(Chair)</w:t>
            </w:r>
          </w:p>
          <w:p w14:paraId="0CC90EA4" w14:textId="77777777" w:rsidR="003E3634" w:rsidRPr="00A07C19" w:rsidRDefault="003E3634" w:rsidP="00B8122E">
            <w:pPr>
              <w:spacing w:after="80"/>
              <w:rPr>
                <w:sz w:val="20"/>
                <w:szCs w:val="20"/>
              </w:rPr>
            </w:pPr>
          </w:p>
        </w:tc>
        <w:tc>
          <w:tcPr>
            <w:tcW w:w="1522" w:type="dxa"/>
            <w:tcMar>
              <w:top w:w="144" w:type="dxa"/>
            </w:tcMar>
          </w:tcPr>
          <w:p w14:paraId="18435F01" w14:textId="77777777" w:rsidR="002B2D13" w:rsidRPr="00A07C19" w:rsidRDefault="00BC07F2" w:rsidP="0093704C">
            <w:pPr>
              <w:pStyle w:val="Heading2"/>
              <w:spacing w:after="80"/>
              <w:jc w:val="right"/>
              <w:rPr>
                <w:sz w:val="20"/>
                <w:szCs w:val="20"/>
              </w:rPr>
            </w:pPr>
            <w:r w:rsidRPr="00A07C19">
              <w:rPr>
                <w:sz w:val="20"/>
                <w:szCs w:val="20"/>
              </w:rPr>
              <w:t xml:space="preserve">DATE: </w:t>
            </w:r>
          </w:p>
          <w:p w14:paraId="6BA07065" w14:textId="77777777" w:rsidR="00BC07F2" w:rsidRPr="00A07C19" w:rsidRDefault="00BC07F2" w:rsidP="0093704C">
            <w:pPr>
              <w:pStyle w:val="Heading2"/>
              <w:spacing w:after="80"/>
              <w:jc w:val="right"/>
              <w:rPr>
                <w:sz w:val="20"/>
                <w:szCs w:val="20"/>
              </w:rPr>
            </w:pPr>
            <w:r w:rsidRPr="00A07C19">
              <w:rPr>
                <w:sz w:val="20"/>
                <w:szCs w:val="20"/>
              </w:rPr>
              <w:t xml:space="preserve">TIME: </w:t>
            </w:r>
          </w:p>
          <w:p w14:paraId="0504B407" w14:textId="77777777" w:rsidR="0093704C" w:rsidRPr="00A07C19" w:rsidRDefault="0093704C" w:rsidP="0093704C">
            <w:pPr>
              <w:pStyle w:val="Heading2"/>
              <w:spacing w:after="80"/>
              <w:jc w:val="right"/>
              <w:rPr>
                <w:sz w:val="20"/>
                <w:szCs w:val="20"/>
              </w:rPr>
            </w:pPr>
            <w:r w:rsidRPr="00A07C19">
              <w:rPr>
                <w:sz w:val="20"/>
                <w:szCs w:val="20"/>
              </w:rPr>
              <w:t>VENUE:</w:t>
            </w:r>
          </w:p>
        </w:tc>
        <w:tc>
          <w:tcPr>
            <w:tcW w:w="3315" w:type="dxa"/>
            <w:tcMar>
              <w:top w:w="144" w:type="dxa"/>
            </w:tcMar>
          </w:tcPr>
          <w:p w14:paraId="207B2239" w14:textId="37B04E5E" w:rsidR="002B2D13" w:rsidRPr="00A07C19" w:rsidRDefault="007A7FF8" w:rsidP="00BC07F2">
            <w:pPr>
              <w:spacing w:after="80"/>
              <w:rPr>
                <w:sz w:val="20"/>
                <w:szCs w:val="20"/>
              </w:rPr>
            </w:pPr>
            <w:r w:rsidRPr="00A07C19">
              <w:rPr>
                <w:sz w:val="20"/>
                <w:szCs w:val="20"/>
              </w:rPr>
              <w:t xml:space="preserve"> </w:t>
            </w:r>
            <w:r w:rsidR="006E2658" w:rsidRPr="00A07C19">
              <w:rPr>
                <w:sz w:val="20"/>
                <w:szCs w:val="20"/>
              </w:rPr>
              <w:t>Tuesday 7</w:t>
            </w:r>
            <w:r w:rsidR="006E2658" w:rsidRPr="00A07C19">
              <w:rPr>
                <w:sz w:val="20"/>
                <w:szCs w:val="20"/>
                <w:vertAlign w:val="superscript"/>
              </w:rPr>
              <w:t>th</w:t>
            </w:r>
            <w:r w:rsidR="006E2658" w:rsidRPr="00A07C19">
              <w:rPr>
                <w:sz w:val="20"/>
                <w:szCs w:val="20"/>
              </w:rPr>
              <w:t xml:space="preserve"> February 2023</w:t>
            </w:r>
          </w:p>
          <w:p w14:paraId="2EDCA898" w14:textId="693F3D44" w:rsidR="00BC07F2" w:rsidRPr="00A07C19" w:rsidRDefault="002E67D8" w:rsidP="00BC07F2">
            <w:pPr>
              <w:spacing w:after="80"/>
              <w:rPr>
                <w:sz w:val="20"/>
                <w:szCs w:val="20"/>
              </w:rPr>
            </w:pPr>
            <w:r>
              <w:rPr>
                <w:sz w:val="20"/>
                <w:szCs w:val="20"/>
              </w:rPr>
              <w:t xml:space="preserve"> </w:t>
            </w:r>
            <w:r w:rsidR="00220FE4" w:rsidRPr="00A07C19">
              <w:rPr>
                <w:sz w:val="20"/>
                <w:szCs w:val="20"/>
              </w:rPr>
              <w:t>13.30</w:t>
            </w:r>
          </w:p>
          <w:p w14:paraId="623C986C" w14:textId="3A1E52CA" w:rsidR="00480A11" w:rsidRPr="00A07C19" w:rsidRDefault="002E67D8" w:rsidP="00480A11">
            <w:pPr>
              <w:rPr>
                <w:sz w:val="20"/>
                <w:szCs w:val="20"/>
              </w:rPr>
            </w:pPr>
            <w:r>
              <w:rPr>
                <w:sz w:val="20"/>
                <w:szCs w:val="20"/>
              </w:rPr>
              <w:t xml:space="preserve"> </w:t>
            </w:r>
            <w:r w:rsidR="006E2658" w:rsidRPr="00A07C19">
              <w:rPr>
                <w:sz w:val="20"/>
                <w:szCs w:val="20"/>
              </w:rPr>
              <w:t>Rufford Mill, Rufford</w:t>
            </w:r>
          </w:p>
          <w:p w14:paraId="49B052D5" w14:textId="77777777" w:rsidR="0093704C" w:rsidRPr="00A07C19" w:rsidRDefault="0093704C" w:rsidP="00480A11">
            <w:pPr>
              <w:rPr>
                <w:sz w:val="20"/>
                <w:szCs w:val="20"/>
              </w:rPr>
            </w:pPr>
          </w:p>
        </w:tc>
      </w:tr>
      <w:tr w:rsidR="003E3634" w:rsidRPr="00D60069" w14:paraId="77FDB7B4" w14:textId="77777777" w:rsidTr="007A7FF8">
        <w:tc>
          <w:tcPr>
            <w:tcW w:w="1946" w:type="dxa"/>
          </w:tcPr>
          <w:p w14:paraId="549FB3E1" w14:textId="77777777" w:rsidR="003E3634" w:rsidRPr="00A07C19" w:rsidRDefault="003E3634" w:rsidP="0093704C">
            <w:pPr>
              <w:pStyle w:val="Heading2"/>
              <w:rPr>
                <w:sz w:val="20"/>
                <w:szCs w:val="20"/>
              </w:rPr>
            </w:pPr>
          </w:p>
        </w:tc>
        <w:tc>
          <w:tcPr>
            <w:tcW w:w="3441" w:type="dxa"/>
          </w:tcPr>
          <w:p w14:paraId="0DC49908" w14:textId="77777777" w:rsidR="003E3634" w:rsidRPr="00A07C19" w:rsidRDefault="003E3634" w:rsidP="003E3634">
            <w:pPr>
              <w:rPr>
                <w:sz w:val="20"/>
                <w:szCs w:val="20"/>
              </w:rPr>
            </w:pPr>
          </w:p>
        </w:tc>
        <w:tc>
          <w:tcPr>
            <w:tcW w:w="1522" w:type="dxa"/>
          </w:tcPr>
          <w:p w14:paraId="4A2F76A9" w14:textId="77777777" w:rsidR="003E3634" w:rsidRPr="00A07C19" w:rsidRDefault="00967E86" w:rsidP="0093704C">
            <w:pPr>
              <w:pStyle w:val="Heading2"/>
              <w:spacing w:after="80"/>
              <w:jc w:val="right"/>
              <w:rPr>
                <w:sz w:val="20"/>
                <w:szCs w:val="20"/>
              </w:rPr>
            </w:pPr>
            <w:r w:rsidRPr="00A07C19">
              <w:rPr>
                <w:sz w:val="20"/>
                <w:szCs w:val="20"/>
              </w:rPr>
              <w:t xml:space="preserve">  </w:t>
            </w:r>
            <w:r w:rsidR="0093704C" w:rsidRPr="00A07C19">
              <w:rPr>
                <w:sz w:val="20"/>
                <w:szCs w:val="20"/>
              </w:rPr>
              <w:t>NOTE TAKER:</w:t>
            </w:r>
          </w:p>
        </w:tc>
        <w:tc>
          <w:tcPr>
            <w:tcW w:w="3315" w:type="dxa"/>
          </w:tcPr>
          <w:p w14:paraId="19E8186C" w14:textId="77777777" w:rsidR="003E3634" w:rsidRPr="00A07C19" w:rsidRDefault="0093704C" w:rsidP="00FF3792">
            <w:pPr>
              <w:spacing w:after="80"/>
              <w:rPr>
                <w:sz w:val="20"/>
                <w:szCs w:val="20"/>
              </w:rPr>
            </w:pPr>
            <w:r w:rsidRPr="00A07C19">
              <w:rPr>
                <w:sz w:val="20"/>
                <w:szCs w:val="20"/>
              </w:rPr>
              <w:t xml:space="preserve"> </w:t>
            </w:r>
            <w:r w:rsidR="00BA0CA9" w:rsidRPr="00A07C19">
              <w:rPr>
                <w:sz w:val="20"/>
                <w:szCs w:val="20"/>
              </w:rPr>
              <w:t>Mary Mills</w:t>
            </w:r>
            <w:r w:rsidR="00967E86" w:rsidRPr="00A07C19">
              <w:rPr>
                <w:sz w:val="20"/>
                <w:szCs w:val="20"/>
              </w:rPr>
              <w:t xml:space="preserve"> (NCC)</w:t>
            </w:r>
          </w:p>
        </w:tc>
      </w:tr>
      <w:tr w:rsidR="003E3634" w:rsidRPr="00D60069" w14:paraId="6D4CE2EA" w14:textId="77777777" w:rsidTr="007A7FF8">
        <w:tc>
          <w:tcPr>
            <w:tcW w:w="1946" w:type="dxa"/>
          </w:tcPr>
          <w:p w14:paraId="5B7D77BD" w14:textId="77777777" w:rsidR="00967E86" w:rsidRPr="00A07C19" w:rsidRDefault="005A25EB" w:rsidP="003560E5">
            <w:pPr>
              <w:pStyle w:val="Heading2"/>
              <w:spacing w:before="0" w:after="80"/>
              <w:rPr>
                <w:sz w:val="20"/>
                <w:szCs w:val="20"/>
              </w:rPr>
            </w:pPr>
            <w:r w:rsidRPr="00A07C19">
              <w:rPr>
                <w:sz w:val="20"/>
                <w:szCs w:val="20"/>
              </w:rPr>
              <w:t>MEMBERS,</w:t>
            </w:r>
            <w:r w:rsidR="003560E5" w:rsidRPr="00A07C19">
              <w:rPr>
                <w:sz w:val="20"/>
                <w:szCs w:val="20"/>
              </w:rPr>
              <w:t xml:space="preserve"> PROSPECTIVE MEMBERS </w:t>
            </w:r>
          </w:p>
          <w:p w14:paraId="77677788" w14:textId="77777777" w:rsidR="00967E86" w:rsidRPr="00A07C19" w:rsidRDefault="00967E86" w:rsidP="003560E5">
            <w:pPr>
              <w:pStyle w:val="Heading2"/>
              <w:spacing w:before="0" w:after="80"/>
              <w:rPr>
                <w:sz w:val="20"/>
                <w:szCs w:val="20"/>
              </w:rPr>
            </w:pPr>
          </w:p>
          <w:p w14:paraId="57618F7F" w14:textId="4EEFD999" w:rsidR="00967E86" w:rsidRPr="00A07C19" w:rsidRDefault="00967E86" w:rsidP="003560E5">
            <w:pPr>
              <w:pStyle w:val="Heading2"/>
              <w:spacing w:before="0" w:after="80"/>
              <w:rPr>
                <w:sz w:val="20"/>
                <w:szCs w:val="20"/>
              </w:rPr>
            </w:pPr>
          </w:p>
          <w:p w14:paraId="627BAC74" w14:textId="3D93D13B" w:rsidR="004060D4" w:rsidRPr="00A07C19" w:rsidRDefault="004060D4" w:rsidP="003560E5">
            <w:pPr>
              <w:pStyle w:val="Heading2"/>
              <w:spacing w:before="0" w:after="80"/>
              <w:rPr>
                <w:sz w:val="20"/>
                <w:szCs w:val="20"/>
              </w:rPr>
            </w:pPr>
          </w:p>
          <w:p w14:paraId="6ACE9E45" w14:textId="77777777" w:rsidR="004060D4" w:rsidRPr="00A07C19" w:rsidRDefault="004060D4" w:rsidP="003560E5">
            <w:pPr>
              <w:pStyle w:val="Heading2"/>
              <w:spacing w:before="0" w:after="80"/>
              <w:rPr>
                <w:sz w:val="20"/>
                <w:szCs w:val="20"/>
              </w:rPr>
            </w:pPr>
          </w:p>
          <w:p w14:paraId="54CAD4FA" w14:textId="64733746" w:rsidR="00CD6C3C" w:rsidRPr="00A07C19" w:rsidRDefault="003560E5" w:rsidP="003560E5">
            <w:pPr>
              <w:pStyle w:val="Heading2"/>
              <w:spacing w:before="0" w:after="80"/>
              <w:rPr>
                <w:sz w:val="20"/>
                <w:szCs w:val="20"/>
              </w:rPr>
            </w:pPr>
            <w:r w:rsidRPr="00A07C19">
              <w:rPr>
                <w:sz w:val="20"/>
                <w:szCs w:val="20"/>
              </w:rPr>
              <w:t>GUESTS:</w:t>
            </w:r>
            <w:r w:rsidR="00967E86" w:rsidRPr="00A07C19">
              <w:rPr>
                <w:sz w:val="20"/>
                <w:szCs w:val="20"/>
              </w:rPr>
              <w:t xml:space="preserve">                    </w:t>
            </w:r>
          </w:p>
          <w:p w14:paraId="04594C7F" w14:textId="77777777" w:rsidR="00CD6C3C" w:rsidRPr="00A07C19" w:rsidRDefault="00CD6C3C" w:rsidP="003560E5">
            <w:pPr>
              <w:pStyle w:val="Heading2"/>
              <w:spacing w:before="0" w:after="80"/>
              <w:rPr>
                <w:sz w:val="20"/>
                <w:szCs w:val="20"/>
              </w:rPr>
            </w:pPr>
          </w:p>
        </w:tc>
        <w:tc>
          <w:tcPr>
            <w:tcW w:w="3441" w:type="dxa"/>
          </w:tcPr>
          <w:p w14:paraId="70D85729" w14:textId="52688022" w:rsidR="00CD6C3C" w:rsidRPr="00A07C19" w:rsidRDefault="00256B62" w:rsidP="003560E5">
            <w:pPr>
              <w:spacing w:before="0" w:after="80"/>
              <w:rPr>
                <w:sz w:val="20"/>
                <w:szCs w:val="20"/>
              </w:rPr>
            </w:pPr>
            <w:r w:rsidRPr="00A07C19">
              <w:rPr>
                <w:sz w:val="20"/>
                <w:szCs w:val="20"/>
              </w:rPr>
              <w:t>Penny Lymn Rose,</w:t>
            </w:r>
            <w:r w:rsidR="00B8346C" w:rsidRPr="00A07C19">
              <w:rPr>
                <w:sz w:val="20"/>
                <w:szCs w:val="20"/>
              </w:rPr>
              <w:t xml:space="preserve"> </w:t>
            </w:r>
            <w:r w:rsidR="001C5099" w:rsidRPr="00A07C19">
              <w:rPr>
                <w:sz w:val="20"/>
                <w:szCs w:val="20"/>
              </w:rPr>
              <w:t>Dave</w:t>
            </w:r>
            <w:r w:rsidR="0012389B" w:rsidRPr="00A07C19">
              <w:rPr>
                <w:sz w:val="20"/>
                <w:szCs w:val="20"/>
              </w:rPr>
              <w:t xml:space="preserve"> Backhouse</w:t>
            </w:r>
            <w:r w:rsidR="00B8346C" w:rsidRPr="00A07C19">
              <w:rPr>
                <w:sz w:val="20"/>
                <w:szCs w:val="20"/>
              </w:rPr>
              <w:t xml:space="preserve">, </w:t>
            </w:r>
            <w:r w:rsidR="00BA0CA9" w:rsidRPr="00A07C19">
              <w:rPr>
                <w:sz w:val="20"/>
                <w:szCs w:val="20"/>
              </w:rPr>
              <w:t xml:space="preserve">Mary Mills, </w:t>
            </w:r>
            <w:r w:rsidR="006E2658" w:rsidRPr="00A07C19">
              <w:rPr>
                <w:sz w:val="20"/>
                <w:szCs w:val="20"/>
              </w:rPr>
              <w:t xml:space="preserve">Stephen Walker, </w:t>
            </w:r>
            <w:r w:rsidR="00D02BC6" w:rsidRPr="00A07C19">
              <w:rPr>
                <w:sz w:val="20"/>
                <w:szCs w:val="20"/>
              </w:rPr>
              <w:t xml:space="preserve">Chris Thompson, </w:t>
            </w:r>
            <w:r w:rsidR="00220FE4" w:rsidRPr="00A07C19">
              <w:rPr>
                <w:sz w:val="20"/>
                <w:szCs w:val="20"/>
              </w:rPr>
              <w:t>Dennis Reeson</w:t>
            </w:r>
            <w:r w:rsidR="004060D4" w:rsidRPr="00A07C19">
              <w:rPr>
                <w:sz w:val="20"/>
                <w:szCs w:val="20"/>
              </w:rPr>
              <w:t xml:space="preserve">, </w:t>
            </w:r>
            <w:r w:rsidR="006E2658" w:rsidRPr="00A07C19">
              <w:rPr>
                <w:sz w:val="20"/>
                <w:szCs w:val="20"/>
              </w:rPr>
              <w:t>Edmund Hopkins</w:t>
            </w:r>
            <w:r w:rsidR="004060D4" w:rsidRPr="00A07C19">
              <w:rPr>
                <w:sz w:val="20"/>
                <w:szCs w:val="20"/>
              </w:rPr>
              <w:t xml:space="preserve">, Mike Graham, Andrew Osbourne, </w:t>
            </w:r>
            <w:r w:rsidR="006E2658" w:rsidRPr="00A07C19">
              <w:rPr>
                <w:rFonts w:asciiTheme="majorHAnsi" w:hAnsiTheme="majorHAnsi" w:cstheme="majorHAnsi"/>
                <w:sz w:val="20"/>
                <w:szCs w:val="20"/>
              </w:rPr>
              <w:t xml:space="preserve">Alan Hudson, </w:t>
            </w:r>
            <w:r w:rsidR="00C839D8" w:rsidRPr="00A07C19">
              <w:rPr>
                <w:rFonts w:asciiTheme="majorHAnsi" w:hAnsiTheme="majorHAnsi" w:cstheme="majorHAnsi"/>
                <w:sz w:val="20"/>
                <w:szCs w:val="20"/>
              </w:rPr>
              <w:t>Rob</w:t>
            </w:r>
            <w:r w:rsidR="004060D4" w:rsidRPr="00A07C19">
              <w:rPr>
                <w:sz w:val="20"/>
                <w:szCs w:val="20"/>
              </w:rPr>
              <w:t xml:space="preserve"> </w:t>
            </w:r>
            <w:r w:rsidR="00C839D8" w:rsidRPr="00A07C19">
              <w:rPr>
                <w:sz w:val="20"/>
                <w:szCs w:val="20"/>
              </w:rPr>
              <w:t>Bacon</w:t>
            </w:r>
          </w:p>
          <w:p w14:paraId="3694B47C" w14:textId="77777777" w:rsidR="00967E86" w:rsidRPr="00A07C19" w:rsidRDefault="00967E86" w:rsidP="003560E5">
            <w:pPr>
              <w:spacing w:before="0" w:after="80"/>
              <w:rPr>
                <w:sz w:val="20"/>
                <w:szCs w:val="20"/>
              </w:rPr>
            </w:pPr>
          </w:p>
          <w:p w14:paraId="21B61A7A" w14:textId="77777777" w:rsidR="00967E86" w:rsidRPr="00A07C19" w:rsidRDefault="006E2658" w:rsidP="003560E5">
            <w:pPr>
              <w:spacing w:before="0" w:after="80"/>
              <w:rPr>
                <w:sz w:val="20"/>
                <w:szCs w:val="20"/>
              </w:rPr>
            </w:pPr>
            <w:r w:rsidRPr="00A07C19">
              <w:rPr>
                <w:sz w:val="20"/>
                <w:szCs w:val="20"/>
              </w:rPr>
              <w:t>Wendy Bannerman (BHS)</w:t>
            </w:r>
          </w:p>
          <w:p w14:paraId="7918EA42" w14:textId="77777777" w:rsidR="006E2658" w:rsidRPr="00A07C19" w:rsidRDefault="006E2658" w:rsidP="003560E5">
            <w:pPr>
              <w:spacing w:before="0" w:after="80"/>
              <w:rPr>
                <w:sz w:val="20"/>
                <w:szCs w:val="20"/>
              </w:rPr>
            </w:pPr>
            <w:r w:rsidRPr="00A07C19">
              <w:rPr>
                <w:sz w:val="20"/>
                <w:szCs w:val="20"/>
              </w:rPr>
              <w:t>Helen Swift (NCC)</w:t>
            </w:r>
          </w:p>
          <w:p w14:paraId="01DCC4CE" w14:textId="646968AB" w:rsidR="00C839D8" w:rsidRPr="00A07C19" w:rsidRDefault="00C839D8" w:rsidP="003560E5">
            <w:pPr>
              <w:spacing w:before="0" w:after="80"/>
              <w:rPr>
                <w:sz w:val="20"/>
                <w:szCs w:val="20"/>
              </w:rPr>
            </w:pPr>
          </w:p>
        </w:tc>
        <w:tc>
          <w:tcPr>
            <w:tcW w:w="1522" w:type="dxa"/>
          </w:tcPr>
          <w:p w14:paraId="0D76B874" w14:textId="77777777" w:rsidR="003E3634" w:rsidRPr="00A07C19" w:rsidRDefault="0092517F" w:rsidP="0093704C">
            <w:pPr>
              <w:pStyle w:val="Heading2"/>
              <w:spacing w:after="80"/>
              <w:jc w:val="right"/>
              <w:rPr>
                <w:b w:val="0"/>
                <w:sz w:val="20"/>
                <w:szCs w:val="20"/>
              </w:rPr>
            </w:pPr>
            <w:r w:rsidRPr="00A07C19">
              <w:rPr>
                <w:sz w:val="20"/>
                <w:szCs w:val="20"/>
              </w:rPr>
              <w:t>OFFICERS</w:t>
            </w:r>
            <w:r w:rsidR="0093704C" w:rsidRPr="00A07C19">
              <w:rPr>
                <w:sz w:val="20"/>
                <w:szCs w:val="20"/>
              </w:rPr>
              <w:t>:</w:t>
            </w:r>
          </w:p>
        </w:tc>
        <w:tc>
          <w:tcPr>
            <w:tcW w:w="3315" w:type="dxa"/>
          </w:tcPr>
          <w:p w14:paraId="1E8EF4AA" w14:textId="77777777" w:rsidR="003E3634" w:rsidRPr="00A07C19" w:rsidRDefault="0092517F" w:rsidP="003E3634">
            <w:pPr>
              <w:spacing w:after="80"/>
              <w:rPr>
                <w:sz w:val="20"/>
                <w:szCs w:val="20"/>
              </w:rPr>
            </w:pPr>
            <w:r w:rsidRPr="00A07C19">
              <w:rPr>
                <w:sz w:val="20"/>
                <w:szCs w:val="20"/>
              </w:rPr>
              <w:t xml:space="preserve"> Neil Lewis (NCC)</w:t>
            </w:r>
          </w:p>
        </w:tc>
      </w:tr>
    </w:tbl>
    <w:p w14:paraId="39AA1DF3" w14:textId="77777777" w:rsidR="002B2D13" w:rsidRPr="00B5435F" w:rsidRDefault="00B5435F">
      <w:pPr>
        <w:pStyle w:val="Heading1"/>
        <w:rPr>
          <w:i w:val="0"/>
        </w:rPr>
      </w:pPr>
      <w:r w:rsidRPr="00B5435F">
        <w:rPr>
          <w:i w:val="0"/>
        </w:rPr>
        <w:t>MINUTES</w:t>
      </w:r>
    </w:p>
    <w:p w14:paraId="5B2D8C8F" w14:textId="6D7CD8D6" w:rsidR="004060D4" w:rsidRPr="009A5F3F" w:rsidRDefault="00B5435F" w:rsidP="00C44435">
      <w:pPr>
        <w:pStyle w:val="Heading4"/>
        <w:rPr>
          <w:rFonts w:asciiTheme="majorHAnsi" w:hAnsiTheme="majorHAnsi" w:cstheme="majorHAnsi"/>
          <w:sz w:val="20"/>
          <w:szCs w:val="20"/>
        </w:rPr>
      </w:pPr>
      <w:bookmarkStart w:id="0" w:name="MinuteItems"/>
      <w:bookmarkStart w:id="1" w:name="MinuteTopicSection"/>
      <w:bookmarkEnd w:id="0"/>
      <w:r w:rsidRPr="009A5F3F">
        <w:rPr>
          <w:rFonts w:asciiTheme="majorHAnsi" w:hAnsiTheme="majorHAnsi" w:cstheme="majorHAnsi"/>
          <w:sz w:val="20"/>
          <w:szCs w:val="20"/>
        </w:rPr>
        <w:t>ITEM 1</w:t>
      </w:r>
      <w:r w:rsidR="003E3634" w:rsidRPr="009A5F3F">
        <w:rPr>
          <w:rFonts w:asciiTheme="majorHAnsi" w:hAnsiTheme="majorHAnsi" w:cstheme="majorHAnsi"/>
          <w:sz w:val="20"/>
          <w:szCs w:val="20"/>
        </w:rPr>
        <w:t xml:space="preserve"> </w:t>
      </w:r>
      <w:r w:rsidR="00383B76" w:rsidRPr="009A5F3F">
        <w:rPr>
          <w:rFonts w:asciiTheme="majorHAnsi" w:hAnsiTheme="majorHAnsi" w:cstheme="majorHAnsi"/>
          <w:sz w:val="20"/>
          <w:szCs w:val="20"/>
        </w:rPr>
        <w:t xml:space="preserve">– APOLOGIES </w:t>
      </w:r>
    </w:p>
    <w:p w14:paraId="4AF7E15E" w14:textId="0F01A43F" w:rsidR="00B5435F" w:rsidRPr="009A5F3F" w:rsidRDefault="006E2658" w:rsidP="001C5099">
      <w:pPr>
        <w:rPr>
          <w:rFonts w:asciiTheme="majorHAnsi" w:hAnsiTheme="majorHAnsi" w:cstheme="majorHAnsi"/>
          <w:sz w:val="20"/>
          <w:szCs w:val="20"/>
        </w:rPr>
      </w:pPr>
      <w:r>
        <w:t>Sue Jones, Hilary Limb,</w:t>
      </w:r>
      <w:r w:rsidRPr="006E2658">
        <w:t xml:space="preserve"> </w:t>
      </w:r>
      <w:r>
        <w:t>Councillor Richard Butler, Councillor Jim Creamer,</w:t>
      </w:r>
      <w:r w:rsidRPr="006E2658">
        <w:t xml:space="preserve"> </w:t>
      </w:r>
      <w:r>
        <w:t>Councillor Fielding, Martin Smith,</w:t>
      </w:r>
      <w:r w:rsidRPr="006E2658">
        <w:t xml:space="preserve"> </w:t>
      </w:r>
      <w:r>
        <w:t>Debbi Smith, Alison Pritchard, Lynne Collins, Richard Wright</w:t>
      </w:r>
      <w:r w:rsidR="00C839D8">
        <w:t>.</w:t>
      </w:r>
    </w:p>
    <w:p w14:paraId="228DA38C" w14:textId="77777777" w:rsidR="00385708" w:rsidRPr="009A5F3F" w:rsidRDefault="00385708" w:rsidP="00E87824">
      <w:pPr>
        <w:rPr>
          <w:rFonts w:asciiTheme="majorHAnsi" w:hAnsiTheme="majorHAnsi" w:cstheme="majorHAnsi"/>
          <w:sz w:val="20"/>
          <w:szCs w:val="20"/>
        </w:rPr>
      </w:pPr>
    </w:p>
    <w:p w14:paraId="2EC807E1" w14:textId="77777777" w:rsidR="00191DA2" w:rsidRPr="009A5F3F" w:rsidRDefault="00B5435F" w:rsidP="00E87824">
      <w:pPr>
        <w:ind w:left="720" w:hanging="720"/>
        <w:rPr>
          <w:rFonts w:asciiTheme="majorHAnsi" w:hAnsiTheme="majorHAnsi" w:cstheme="majorHAnsi"/>
          <w:sz w:val="20"/>
          <w:szCs w:val="20"/>
        </w:rPr>
      </w:pPr>
      <w:r w:rsidRPr="009A5F3F">
        <w:rPr>
          <w:rFonts w:asciiTheme="majorHAnsi" w:hAnsiTheme="majorHAnsi" w:cstheme="majorHAnsi"/>
          <w:b/>
          <w:sz w:val="20"/>
          <w:szCs w:val="20"/>
        </w:rPr>
        <w:t>ITEM</w:t>
      </w:r>
      <w:r w:rsidR="0050152C" w:rsidRPr="009A5F3F">
        <w:rPr>
          <w:rFonts w:asciiTheme="majorHAnsi" w:hAnsiTheme="majorHAnsi" w:cstheme="majorHAnsi"/>
          <w:b/>
          <w:sz w:val="20"/>
          <w:szCs w:val="20"/>
        </w:rPr>
        <w:t xml:space="preserve"> </w:t>
      </w:r>
      <w:r w:rsidRPr="009A5F3F">
        <w:rPr>
          <w:rFonts w:asciiTheme="majorHAnsi" w:hAnsiTheme="majorHAnsi" w:cstheme="majorHAnsi"/>
          <w:b/>
          <w:sz w:val="20"/>
          <w:szCs w:val="20"/>
        </w:rPr>
        <w:t>2</w:t>
      </w:r>
      <w:r w:rsidR="00191DA2" w:rsidRPr="009A5F3F">
        <w:rPr>
          <w:rFonts w:asciiTheme="majorHAnsi" w:hAnsiTheme="majorHAnsi" w:cstheme="majorHAnsi"/>
          <w:b/>
          <w:sz w:val="20"/>
          <w:szCs w:val="20"/>
        </w:rPr>
        <w:t xml:space="preserve"> </w:t>
      </w:r>
      <w:r w:rsidR="00383B76" w:rsidRPr="009A5F3F">
        <w:rPr>
          <w:rFonts w:asciiTheme="majorHAnsi" w:hAnsiTheme="majorHAnsi" w:cstheme="majorHAnsi"/>
          <w:b/>
          <w:sz w:val="20"/>
          <w:szCs w:val="20"/>
        </w:rPr>
        <w:t>– MINUTES FROM THE LAST MEETING</w:t>
      </w:r>
    </w:p>
    <w:p w14:paraId="4AE30A4B" w14:textId="2E9302DA" w:rsidR="0041089D" w:rsidRPr="009A5F3F" w:rsidRDefault="008B439D" w:rsidP="00E87824">
      <w:pPr>
        <w:rPr>
          <w:rFonts w:asciiTheme="majorHAnsi" w:hAnsiTheme="majorHAnsi" w:cstheme="majorHAnsi"/>
          <w:sz w:val="20"/>
          <w:szCs w:val="20"/>
        </w:rPr>
      </w:pPr>
      <w:r w:rsidRPr="009A5F3F">
        <w:rPr>
          <w:rFonts w:asciiTheme="majorHAnsi" w:hAnsiTheme="majorHAnsi" w:cstheme="majorHAnsi"/>
          <w:sz w:val="20"/>
          <w:szCs w:val="20"/>
        </w:rPr>
        <w:t xml:space="preserve">The minutes from the </w:t>
      </w:r>
      <w:r w:rsidR="003F1CB4" w:rsidRPr="009A5F3F">
        <w:rPr>
          <w:rFonts w:asciiTheme="majorHAnsi" w:hAnsiTheme="majorHAnsi" w:cstheme="majorHAnsi"/>
          <w:sz w:val="20"/>
          <w:szCs w:val="20"/>
        </w:rPr>
        <w:t xml:space="preserve">last </w:t>
      </w:r>
      <w:r w:rsidR="005D2299" w:rsidRPr="009A5F3F">
        <w:rPr>
          <w:rFonts w:asciiTheme="majorHAnsi" w:hAnsiTheme="majorHAnsi" w:cstheme="majorHAnsi"/>
          <w:sz w:val="20"/>
          <w:szCs w:val="20"/>
        </w:rPr>
        <w:t xml:space="preserve">meeting </w:t>
      </w:r>
      <w:r w:rsidRPr="009A5F3F">
        <w:rPr>
          <w:rFonts w:asciiTheme="majorHAnsi" w:hAnsiTheme="majorHAnsi" w:cstheme="majorHAnsi"/>
          <w:sz w:val="20"/>
          <w:szCs w:val="20"/>
        </w:rPr>
        <w:t xml:space="preserve">held </w:t>
      </w:r>
      <w:r w:rsidR="003F1CB4" w:rsidRPr="009A5F3F">
        <w:rPr>
          <w:rFonts w:asciiTheme="majorHAnsi" w:hAnsiTheme="majorHAnsi" w:cstheme="majorHAnsi"/>
          <w:sz w:val="20"/>
          <w:szCs w:val="20"/>
        </w:rPr>
        <w:t xml:space="preserve">at </w:t>
      </w:r>
      <w:r w:rsidR="00C839D8">
        <w:rPr>
          <w:rFonts w:asciiTheme="majorHAnsi" w:hAnsiTheme="majorHAnsi" w:cstheme="majorHAnsi"/>
          <w:sz w:val="20"/>
          <w:szCs w:val="20"/>
        </w:rPr>
        <w:t xml:space="preserve">County Hall, West Bridgford </w:t>
      </w:r>
      <w:r w:rsidR="00220FE4" w:rsidRPr="009A5F3F">
        <w:rPr>
          <w:rFonts w:asciiTheme="majorHAnsi" w:hAnsiTheme="majorHAnsi" w:cstheme="majorHAnsi"/>
          <w:sz w:val="20"/>
          <w:szCs w:val="20"/>
        </w:rPr>
        <w:t xml:space="preserve">on </w:t>
      </w:r>
      <w:r w:rsidRPr="009A5F3F">
        <w:rPr>
          <w:rFonts w:asciiTheme="majorHAnsi" w:hAnsiTheme="majorHAnsi" w:cstheme="majorHAnsi"/>
          <w:sz w:val="20"/>
          <w:szCs w:val="20"/>
        </w:rPr>
        <w:t>T</w:t>
      </w:r>
      <w:r w:rsidR="00C839D8">
        <w:rPr>
          <w:rFonts w:asciiTheme="majorHAnsi" w:hAnsiTheme="majorHAnsi" w:cstheme="majorHAnsi"/>
          <w:sz w:val="20"/>
          <w:szCs w:val="20"/>
        </w:rPr>
        <w:t>hurs</w:t>
      </w:r>
      <w:r w:rsidRPr="009A5F3F">
        <w:rPr>
          <w:rFonts w:asciiTheme="majorHAnsi" w:hAnsiTheme="majorHAnsi" w:cstheme="majorHAnsi"/>
          <w:sz w:val="20"/>
          <w:szCs w:val="20"/>
        </w:rPr>
        <w:t xml:space="preserve">day </w:t>
      </w:r>
      <w:r w:rsidR="00C839D8">
        <w:rPr>
          <w:rFonts w:asciiTheme="majorHAnsi" w:hAnsiTheme="majorHAnsi" w:cstheme="majorHAnsi"/>
          <w:sz w:val="20"/>
          <w:szCs w:val="20"/>
        </w:rPr>
        <w:t>3</w:t>
      </w:r>
      <w:r w:rsidR="00C839D8" w:rsidRPr="00C839D8">
        <w:rPr>
          <w:rFonts w:asciiTheme="majorHAnsi" w:hAnsiTheme="majorHAnsi" w:cstheme="majorHAnsi"/>
          <w:sz w:val="20"/>
          <w:szCs w:val="20"/>
          <w:vertAlign w:val="superscript"/>
        </w:rPr>
        <w:t>rd</w:t>
      </w:r>
      <w:r w:rsidR="00C839D8">
        <w:rPr>
          <w:rFonts w:asciiTheme="majorHAnsi" w:hAnsiTheme="majorHAnsi" w:cstheme="majorHAnsi"/>
          <w:sz w:val="20"/>
          <w:szCs w:val="20"/>
        </w:rPr>
        <w:t xml:space="preserve"> November 2022</w:t>
      </w:r>
      <w:r w:rsidRPr="009A5F3F">
        <w:rPr>
          <w:rFonts w:asciiTheme="majorHAnsi" w:hAnsiTheme="majorHAnsi" w:cstheme="majorHAnsi"/>
          <w:sz w:val="20"/>
          <w:szCs w:val="20"/>
        </w:rPr>
        <w:t xml:space="preserve"> </w:t>
      </w:r>
      <w:r w:rsidR="005D2299" w:rsidRPr="009A5F3F">
        <w:rPr>
          <w:rFonts w:asciiTheme="majorHAnsi" w:hAnsiTheme="majorHAnsi" w:cstheme="majorHAnsi"/>
          <w:sz w:val="20"/>
          <w:szCs w:val="20"/>
        </w:rPr>
        <w:t xml:space="preserve">were approved as a true record. </w:t>
      </w:r>
    </w:p>
    <w:p w14:paraId="030ECAFF" w14:textId="77777777" w:rsidR="00385708" w:rsidRPr="009A5F3F" w:rsidRDefault="00385708" w:rsidP="00E87824">
      <w:pPr>
        <w:rPr>
          <w:rFonts w:asciiTheme="majorHAnsi" w:hAnsiTheme="majorHAnsi" w:cstheme="majorHAnsi"/>
          <w:sz w:val="20"/>
          <w:szCs w:val="20"/>
        </w:rPr>
      </w:pPr>
    </w:p>
    <w:p w14:paraId="12684D4A" w14:textId="380A1990" w:rsidR="00DC766E" w:rsidRPr="009A5F3F" w:rsidRDefault="0050152C" w:rsidP="004162E5">
      <w:pPr>
        <w:rPr>
          <w:rFonts w:asciiTheme="majorHAnsi" w:hAnsiTheme="majorHAnsi" w:cstheme="majorHAnsi"/>
          <w:b/>
          <w:sz w:val="20"/>
          <w:szCs w:val="20"/>
        </w:rPr>
      </w:pPr>
      <w:r w:rsidRPr="009A5F3F">
        <w:rPr>
          <w:rFonts w:asciiTheme="majorHAnsi" w:hAnsiTheme="majorHAnsi" w:cstheme="majorHAnsi"/>
          <w:b/>
          <w:sz w:val="20"/>
          <w:szCs w:val="20"/>
        </w:rPr>
        <w:t>ITEM 3</w:t>
      </w:r>
      <w:r w:rsidR="00383B76" w:rsidRPr="009A5F3F">
        <w:rPr>
          <w:rFonts w:asciiTheme="majorHAnsi" w:hAnsiTheme="majorHAnsi" w:cstheme="majorHAnsi"/>
          <w:b/>
          <w:sz w:val="20"/>
          <w:szCs w:val="20"/>
        </w:rPr>
        <w:t xml:space="preserve"> – MATTERS ARISING</w:t>
      </w:r>
      <w:r w:rsidR="00DD4F0C" w:rsidRPr="009A5F3F">
        <w:rPr>
          <w:rFonts w:asciiTheme="majorHAnsi" w:hAnsiTheme="majorHAnsi" w:cstheme="majorHAnsi"/>
          <w:b/>
          <w:sz w:val="20"/>
          <w:szCs w:val="20"/>
        </w:rPr>
        <w:t xml:space="preserve"> </w:t>
      </w:r>
    </w:p>
    <w:p w14:paraId="768389E4" w14:textId="54AF4B33" w:rsidR="004162E5" w:rsidRDefault="00C839D8" w:rsidP="004162E5">
      <w:pPr>
        <w:rPr>
          <w:rFonts w:asciiTheme="majorHAnsi" w:hAnsiTheme="majorHAnsi" w:cstheme="majorHAnsi"/>
          <w:bCs/>
          <w:sz w:val="20"/>
          <w:szCs w:val="20"/>
        </w:rPr>
      </w:pPr>
      <w:r w:rsidRPr="00E647A5">
        <w:rPr>
          <w:rFonts w:asciiTheme="majorHAnsi" w:hAnsiTheme="majorHAnsi" w:cstheme="majorHAnsi"/>
          <w:b/>
          <w:sz w:val="20"/>
          <w:szCs w:val="20"/>
        </w:rPr>
        <w:t>Update on vacancy for PPO Officer</w:t>
      </w:r>
      <w:r>
        <w:rPr>
          <w:rFonts w:asciiTheme="majorHAnsi" w:hAnsiTheme="majorHAnsi" w:cstheme="majorHAnsi"/>
          <w:bCs/>
          <w:sz w:val="20"/>
          <w:szCs w:val="20"/>
        </w:rPr>
        <w:t xml:space="preserve"> – advertised today with interview date of March 8</w:t>
      </w:r>
      <w:r w:rsidRPr="00C839D8">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and expectation that officer will be in post from </w:t>
      </w:r>
      <w:r w:rsidR="00B71D23">
        <w:rPr>
          <w:rFonts w:asciiTheme="majorHAnsi" w:hAnsiTheme="majorHAnsi" w:cstheme="majorHAnsi"/>
          <w:bCs/>
          <w:sz w:val="20"/>
          <w:szCs w:val="20"/>
        </w:rPr>
        <w:t>sometime</w:t>
      </w:r>
      <w:r>
        <w:rPr>
          <w:rFonts w:asciiTheme="majorHAnsi" w:hAnsiTheme="majorHAnsi" w:cstheme="majorHAnsi"/>
          <w:bCs/>
          <w:sz w:val="20"/>
          <w:szCs w:val="20"/>
        </w:rPr>
        <w:t xml:space="preserve"> in April.</w:t>
      </w:r>
    </w:p>
    <w:p w14:paraId="63E4BF2A" w14:textId="31EEB99F" w:rsidR="00B71D23" w:rsidRDefault="00B71D23" w:rsidP="004162E5">
      <w:pPr>
        <w:rPr>
          <w:rFonts w:asciiTheme="majorHAnsi" w:hAnsiTheme="majorHAnsi" w:cstheme="majorHAnsi"/>
          <w:bCs/>
          <w:sz w:val="20"/>
          <w:szCs w:val="20"/>
        </w:rPr>
      </w:pPr>
      <w:r w:rsidRPr="00E647A5">
        <w:rPr>
          <w:rFonts w:asciiTheme="majorHAnsi" w:hAnsiTheme="majorHAnsi" w:cstheme="majorHAnsi"/>
          <w:b/>
          <w:sz w:val="20"/>
          <w:szCs w:val="20"/>
        </w:rPr>
        <w:t>A52 Underpass</w:t>
      </w:r>
      <w:r>
        <w:rPr>
          <w:rFonts w:asciiTheme="majorHAnsi" w:hAnsiTheme="majorHAnsi" w:cstheme="majorHAnsi"/>
          <w:bCs/>
          <w:sz w:val="20"/>
          <w:szCs w:val="20"/>
        </w:rPr>
        <w:t xml:space="preserve"> – Currently footpath but usable by cyclists, </w:t>
      </w:r>
      <w:r w:rsidR="002E67D8">
        <w:rPr>
          <w:rFonts w:asciiTheme="majorHAnsi" w:hAnsiTheme="majorHAnsi" w:cstheme="majorHAnsi"/>
          <w:bCs/>
          <w:sz w:val="20"/>
          <w:szCs w:val="20"/>
        </w:rPr>
        <w:t>there is a request and lobby</w:t>
      </w:r>
      <w:r>
        <w:rPr>
          <w:rFonts w:asciiTheme="majorHAnsi" w:hAnsiTheme="majorHAnsi" w:cstheme="majorHAnsi"/>
          <w:bCs/>
          <w:sz w:val="20"/>
          <w:szCs w:val="20"/>
        </w:rPr>
        <w:t xml:space="preserve"> to make it more accessible and pleasant to use, will probably need mounting blocks end for horse riders as headroom is limited.</w:t>
      </w:r>
    </w:p>
    <w:p w14:paraId="3AC6E972" w14:textId="77777777" w:rsidR="0010165D" w:rsidRPr="009A5F3F" w:rsidRDefault="0010165D" w:rsidP="00E87824">
      <w:pPr>
        <w:rPr>
          <w:rFonts w:asciiTheme="majorHAnsi" w:hAnsiTheme="majorHAnsi" w:cstheme="majorHAnsi"/>
          <w:sz w:val="20"/>
          <w:szCs w:val="20"/>
        </w:rPr>
      </w:pPr>
    </w:p>
    <w:p w14:paraId="7BF68E8E" w14:textId="03794C02" w:rsidR="00611695" w:rsidRPr="00B71D23" w:rsidRDefault="00FD4A36" w:rsidP="00322293">
      <w:pPr>
        <w:rPr>
          <w:rFonts w:asciiTheme="majorHAnsi" w:hAnsiTheme="majorHAnsi" w:cstheme="majorHAnsi"/>
          <w:b/>
          <w:sz w:val="20"/>
          <w:szCs w:val="20"/>
        </w:rPr>
      </w:pPr>
      <w:bookmarkStart w:id="2" w:name="_Hlk104467708"/>
      <w:r w:rsidRPr="00B71D23">
        <w:rPr>
          <w:rFonts w:asciiTheme="majorHAnsi" w:hAnsiTheme="majorHAnsi" w:cstheme="majorHAnsi"/>
          <w:b/>
          <w:sz w:val="20"/>
          <w:szCs w:val="20"/>
        </w:rPr>
        <w:t xml:space="preserve">ITEM </w:t>
      </w:r>
      <w:r w:rsidR="00070693" w:rsidRPr="00B71D23">
        <w:rPr>
          <w:rFonts w:asciiTheme="majorHAnsi" w:hAnsiTheme="majorHAnsi" w:cstheme="majorHAnsi"/>
          <w:b/>
          <w:sz w:val="20"/>
          <w:szCs w:val="20"/>
        </w:rPr>
        <w:t>4</w:t>
      </w:r>
      <w:r w:rsidRPr="00B71D23">
        <w:rPr>
          <w:rFonts w:asciiTheme="majorHAnsi" w:hAnsiTheme="majorHAnsi" w:cstheme="majorHAnsi"/>
          <w:b/>
          <w:sz w:val="20"/>
          <w:szCs w:val="20"/>
        </w:rPr>
        <w:t xml:space="preserve"> – </w:t>
      </w:r>
      <w:r w:rsidR="00B71D23" w:rsidRPr="00B71D23">
        <w:rPr>
          <w:rFonts w:asciiTheme="majorHAnsi" w:hAnsiTheme="majorHAnsi" w:cstheme="majorHAnsi"/>
          <w:b/>
          <w:sz w:val="20"/>
          <w:szCs w:val="20"/>
        </w:rPr>
        <w:t>BRITISH HORSE SOCIETY – WENDY BANNERMAN</w:t>
      </w:r>
      <w:r w:rsidR="0070781F" w:rsidRPr="00B71D23">
        <w:rPr>
          <w:rFonts w:asciiTheme="majorHAnsi" w:hAnsiTheme="majorHAnsi" w:cstheme="majorHAnsi"/>
          <w:b/>
          <w:sz w:val="20"/>
          <w:szCs w:val="20"/>
        </w:rPr>
        <w:t xml:space="preserve">  </w:t>
      </w:r>
    </w:p>
    <w:bookmarkEnd w:id="2"/>
    <w:p w14:paraId="0978F6CA" w14:textId="25CE5626" w:rsidR="00DB4EAA" w:rsidRDefault="00B71D23" w:rsidP="00322293">
      <w:pPr>
        <w:rPr>
          <w:rFonts w:asciiTheme="majorHAnsi" w:hAnsiTheme="majorHAnsi" w:cstheme="majorHAnsi"/>
          <w:sz w:val="20"/>
          <w:szCs w:val="20"/>
        </w:rPr>
      </w:pPr>
      <w:r w:rsidRPr="00B71D23">
        <w:rPr>
          <w:rFonts w:asciiTheme="majorHAnsi" w:hAnsiTheme="majorHAnsi" w:cstheme="majorHAnsi"/>
          <w:sz w:val="20"/>
          <w:szCs w:val="20"/>
        </w:rPr>
        <w:t xml:space="preserve">Wendy introduced herself and her role with BHS and gave an interesting talk on </w:t>
      </w:r>
      <w:r>
        <w:rPr>
          <w:rFonts w:asciiTheme="majorHAnsi" w:hAnsiTheme="majorHAnsi" w:cstheme="majorHAnsi"/>
          <w:sz w:val="20"/>
          <w:szCs w:val="20"/>
        </w:rPr>
        <w:t xml:space="preserve">the issues faced by </w:t>
      </w:r>
      <w:r w:rsidRPr="00B71D23">
        <w:rPr>
          <w:rFonts w:asciiTheme="majorHAnsi" w:hAnsiTheme="majorHAnsi" w:cstheme="majorHAnsi"/>
          <w:sz w:val="20"/>
          <w:szCs w:val="20"/>
        </w:rPr>
        <w:t>equestrian</w:t>
      </w:r>
      <w:r>
        <w:rPr>
          <w:rFonts w:asciiTheme="majorHAnsi" w:hAnsiTheme="majorHAnsi" w:cstheme="majorHAnsi"/>
          <w:sz w:val="20"/>
          <w:szCs w:val="20"/>
        </w:rPr>
        <w:t xml:space="preserve">s </w:t>
      </w:r>
      <w:r w:rsidR="00DB4EAA">
        <w:rPr>
          <w:rFonts w:asciiTheme="majorHAnsi" w:hAnsiTheme="majorHAnsi" w:cstheme="majorHAnsi"/>
          <w:sz w:val="20"/>
          <w:szCs w:val="20"/>
        </w:rPr>
        <w:t>on the Rights of way and Road Network. An app (Horse-i-app) to report incidents has</w:t>
      </w:r>
      <w:r w:rsidR="002E67D8">
        <w:rPr>
          <w:rFonts w:asciiTheme="majorHAnsi" w:hAnsiTheme="majorHAnsi" w:cstheme="majorHAnsi"/>
          <w:sz w:val="20"/>
          <w:szCs w:val="20"/>
        </w:rPr>
        <w:t xml:space="preserve"> unfortunately</w:t>
      </w:r>
      <w:r w:rsidR="00DB4EAA">
        <w:rPr>
          <w:rFonts w:asciiTheme="majorHAnsi" w:hAnsiTheme="majorHAnsi" w:cstheme="majorHAnsi"/>
          <w:sz w:val="20"/>
          <w:szCs w:val="20"/>
        </w:rPr>
        <w:t xml:space="preserve"> received a very high number of recorded incidents mainly with </w:t>
      </w:r>
      <w:r w:rsidR="00CF0BD3">
        <w:rPr>
          <w:rFonts w:asciiTheme="majorHAnsi" w:hAnsiTheme="majorHAnsi" w:cstheme="majorHAnsi"/>
          <w:sz w:val="20"/>
          <w:szCs w:val="20"/>
        </w:rPr>
        <w:t>motor vehicles</w:t>
      </w:r>
      <w:r w:rsidR="00DB4EAA">
        <w:rPr>
          <w:rFonts w:asciiTheme="majorHAnsi" w:hAnsiTheme="majorHAnsi" w:cstheme="majorHAnsi"/>
          <w:sz w:val="20"/>
          <w:szCs w:val="20"/>
        </w:rPr>
        <w:t xml:space="preserve"> passing to close to horses or passing at speed. </w:t>
      </w:r>
    </w:p>
    <w:p w14:paraId="680C1831" w14:textId="1DE176AF" w:rsidR="000A38AB" w:rsidRDefault="00DB4EAA" w:rsidP="00322293">
      <w:pPr>
        <w:rPr>
          <w:rFonts w:asciiTheme="majorHAnsi" w:hAnsiTheme="majorHAnsi" w:cstheme="majorHAnsi"/>
          <w:sz w:val="20"/>
          <w:szCs w:val="20"/>
        </w:rPr>
      </w:pPr>
      <w:r>
        <w:rPr>
          <w:rFonts w:asciiTheme="majorHAnsi" w:hAnsiTheme="majorHAnsi" w:cstheme="majorHAnsi"/>
          <w:sz w:val="20"/>
          <w:szCs w:val="20"/>
        </w:rPr>
        <w:t xml:space="preserve">A lack of connectivity of the Bridleway network makes riding for any distance difficult, better use can be made of </w:t>
      </w:r>
      <w:r w:rsidR="00CF0BD3">
        <w:rPr>
          <w:rFonts w:asciiTheme="majorHAnsi" w:hAnsiTheme="majorHAnsi" w:cstheme="majorHAnsi"/>
          <w:sz w:val="20"/>
          <w:szCs w:val="20"/>
        </w:rPr>
        <w:t>multiuser</w:t>
      </w:r>
      <w:r>
        <w:rPr>
          <w:rFonts w:asciiTheme="majorHAnsi" w:hAnsiTheme="majorHAnsi" w:cstheme="majorHAnsi"/>
          <w:sz w:val="20"/>
          <w:szCs w:val="20"/>
        </w:rPr>
        <w:t xml:space="preserve"> routes if active travel plans include consideration of equestrian use which is more often for leisure and therefore not </w:t>
      </w:r>
      <w:r w:rsidR="00CF0BD3">
        <w:rPr>
          <w:rFonts w:asciiTheme="majorHAnsi" w:hAnsiTheme="majorHAnsi" w:cstheme="majorHAnsi"/>
          <w:sz w:val="20"/>
          <w:szCs w:val="20"/>
        </w:rPr>
        <w:t xml:space="preserve">competing for space </w:t>
      </w:r>
      <w:r>
        <w:rPr>
          <w:rFonts w:asciiTheme="majorHAnsi" w:hAnsiTheme="majorHAnsi" w:cstheme="majorHAnsi"/>
          <w:sz w:val="20"/>
          <w:szCs w:val="20"/>
        </w:rPr>
        <w:t xml:space="preserve">at peak commuting times. </w:t>
      </w:r>
    </w:p>
    <w:p w14:paraId="6D92CFD8" w14:textId="41587CB4" w:rsidR="00CF0BD3" w:rsidRDefault="00CF0BD3" w:rsidP="00322293">
      <w:pPr>
        <w:rPr>
          <w:rFonts w:asciiTheme="majorHAnsi" w:hAnsiTheme="majorHAnsi" w:cstheme="majorHAnsi"/>
          <w:sz w:val="20"/>
          <w:szCs w:val="20"/>
        </w:rPr>
      </w:pPr>
      <w:r>
        <w:rPr>
          <w:rFonts w:asciiTheme="majorHAnsi" w:hAnsiTheme="majorHAnsi" w:cstheme="majorHAnsi"/>
          <w:sz w:val="20"/>
          <w:szCs w:val="20"/>
        </w:rPr>
        <w:lastRenderedPageBreak/>
        <w:t xml:space="preserve">Wendy outlined the demographic of Equestrians and highlighted that for many </w:t>
      </w:r>
      <w:proofErr w:type="gramStart"/>
      <w:r>
        <w:rPr>
          <w:rFonts w:asciiTheme="majorHAnsi" w:hAnsiTheme="majorHAnsi" w:cstheme="majorHAnsi"/>
          <w:sz w:val="20"/>
          <w:szCs w:val="20"/>
        </w:rPr>
        <w:t>riding</w:t>
      </w:r>
      <w:proofErr w:type="gramEnd"/>
      <w:r>
        <w:rPr>
          <w:rFonts w:asciiTheme="majorHAnsi" w:hAnsiTheme="majorHAnsi" w:cstheme="majorHAnsi"/>
          <w:sz w:val="20"/>
          <w:szCs w:val="20"/>
        </w:rPr>
        <w:t xml:space="preserve"> is their only exercise, their only activity in the outdoors and therefore of huge benefit to mental and physical health. </w:t>
      </w:r>
    </w:p>
    <w:p w14:paraId="7AB4E359" w14:textId="16D3B049" w:rsidR="00CF0BD3" w:rsidRDefault="00CF0BD3" w:rsidP="00322293">
      <w:pPr>
        <w:rPr>
          <w:rFonts w:asciiTheme="majorHAnsi" w:hAnsiTheme="majorHAnsi" w:cstheme="majorHAnsi"/>
          <w:sz w:val="20"/>
          <w:szCs w:val="20"/>
        </w:rPr>
      </w:pPr>
      <w:r>
        <w:rPr>
          <w:rFonts w:asciiTheme="majorHAnsi" w:hAnsiTheme="majorHAnsi" w:cstheme="majorHAnsi"/>
          <w:sz w:val="20"/>
          <w:szCs w:val="20"/>
        </w:rPr>
        <w:t>Economic benefits of Horse ownership are also huge with contributions to Tourism, veterinary services, farming, farriers, stabling, food etc. There are 19,000 horses registered in Nottinghamshire alone.</w:t>
      </w:r>
    </w:p>
    <w:p w14:paraId="521EAE85" w14:textId="32BB6AE0" w:rsidR="00CF0BD3" w:rsidRDefault="00CF0BD3" w:rsidP="00322293">
      <w:pPr>
        <w:rPr>
          <w:rFonts w:asciiTheme="majorHAnsi" w:hAnsiTheme="majorHAnsi" w:cstheme="majorHAnsi"/>
          <w:sz w:val="20"/>
          <w:szCs w:val="20"/>
        </w:rPr>
      </w:pPr>
      <w:r>
        <w:rPr>
          <w:rFonts w:asciiTheme="majorHAnsi" w:hAnsiTheme="majorHAnsi" w:cstheme="majorHAnsi"/>
          <w:sz w:val="20"/>
          <w:szCs w:val="20"/>
        </w:rPr>
        <w:t xml:space="preserve">Opportunities to improve access were discussed, these include DMMOs, Dedications, Parking for horse boxes, and including routes within Country Parks. </w:t>
      </w:r>
    </w:p>
    <w:p w14:paraId="5AFFEB4D" w14:textId="26820EAD" w:rsidR="007123B6" w:rsidRDefault="007123B6" w:rsidP="00322293">
      <w:pPr>
        <w:rPr>
          <w:rFonts w:asciiTheme="majorHAnsi" w:hAnsiTheme="majorHAnsi" w:cstheme="majorHAnsi"/>
          <w:sz w:val="20"/>
          <w:szCs w:val="20"/>
        </w:rPr>
      </w:pPr>
      <w:r>
        <w:rPr>
          <w:rFonts w:asciiTheme="majorHAnsi" w:hAnsiTheme="majorHAnsi" w:cstheme="majorHAnsi"/>
          <w:sz w:val="20"/>
          <w:szCs w:val="20"/>
        </w:rPr>
        <w:t xml:space="preserve">Discussion on how to allow horse access, including for carriage drivers on Byways, without also allowing motorbike access was inconclusive, with frequent legitimate use being the only way to dissuade illegal use. </w:t>
      </w:r>
    </w:p>
    <w:p w14:paraId="2ED46DB9" w14:textId="748EBD02" w:rsidR="007123B6" w:rsidRDefault="007123B6" w:rsidP="00322293">
      <w:pPr>
        <w:rPr>
          <w:rFonts w:asciiTheme="majorHAnsi" w:hAnsiTheme="majorHAnsi" w:cstheme="majorHAnsi"/>
          <w:sz w:val="20"/>
          <w:szCs w:val="20"/>
        </w:rPr>
      </w:pPr>
      <w:r>
        <w:rPr>
          <w:rFonts w:asciiTheme="majorHAnsi" w:hAnsiTheme="majorHAnsi" w:cstheme="majorHAnsi"/>
          <w:sz w:val="20"/>
          <w:szCs w:val="20"/>
        </w:rPr>
        <w:t>Further discussion on best road crossings included talk on segregated and combined crossing points and on what is available in Nottinghamshire.</w:t>
      </w:r>
    </w:p>
    <w:p w14:paraId="548121DF" w14:textId="562D420F" w:rsidR="007123B6" w:rsidRDefault="007123B6" w:rsidP="00322293">
      <w:pPr>
        <w:rPr>
          <w:rFonts w:asciiTheme="majorHAnsi" w:hAnsiTheme="majorHAnsi" w:cstheme="majorHAnsi"/>
          <w:sz w:val="20"/>
          <w:szCs w:val="20"/>
        </w:rPr>
      </w:pPr>
      <w:r>
        <w:rPr>
          <w:rFonts w:asciiTheme="majorHAnsi" w:hAnsiTheme="majorHAnsi" w:cstheme="majorHAnsi"/>
          <w:sz w:val="20"/>
          <w:szCs w:val="20"/>
        </w:rPr>
        <w:t>Wendy concluded an informative talk with a reminder that the BHS offer some very good training courses in Rights of Way which are open to LAF members and other individuals and are well worth attending.</w:t>
      </w:r>
    </w:p>
    <w:p w14:paraId="5CCCF671" w14:textId="77777777" w:rsidR="002E67D8" w:rsidRDefault="002E67D8" w:rsidP="00322293">
      <w:pPr>
        <w:rPr>
          <w:rFonts w:asciiTheme="majorHAnsi" w:hAnsiTheme="majorHAnsi" w:cstheme="majorHAnsi"/>
          <w:sz w:val="20"/>
          <w:szCs w:val="20"/>
        </w:rPr>
      </w:pPr>
    </w:p>
    <w:p w14:paraId="214C2460" w14:textId="5DC4AA7A" w:rsidR="003933B3" w:rsidRPr="002E67D8" w:rsidRDefault="003933B3" w:rsidP="00322293">
      <w:pPr>
        <w:rPr>
          <w:rFonts w:asciiTheme="majorHAnsi" w:hAnsiTheme="majorHAnsi" w:cstheme="majorHAnsi"/>
          <w:i/>
          <w:iCs/>
          <w:sz w:val="20"/>
          <w:szCs w:val="20"/>
        </w:rPr>
      </w:pPr>
      <w:r w:rsidRPr="002E67D8">
        <w:rPr>
          <w:rFonts w:asciiTheme="majorHAnsi" w:hAnsiTheme="majorHAnsi" w:cstheme="majorHAnsi"/>
          <w:i/>
          <w:iCs/>
          <w:sz w:val="20"/>
          <w:szCs w:val="20"/>
        </w:rPr>
        <w:t>Since the LAF meeting the following requested information has been provided by Wendy.</w:t>
      </w:r>
    </w:p>
    <w:p w14:paraId="39E4B603" w14:textId="77777777" w:rsidR="003933B3" w:rsidRPr="002E67D8" w:rsidRDefault="003933B3" w:rsidP="003933B3">
      <w:pPr>
        <w:rPr>
          <w:i/>
          <w:iCs/>
        </w:rPr>
      </w:pPr>
      <w:r w:rsidRPr="002E67D8">
        <w:rPr>
          <w:rFonts w:ascii="VAG Rounded Std Thin" w:hAnsi="VAG Rounded Std Thin"/>
          <w:i/>
          <w:iCs/>
          <w:sz w:val="20"/>
          <w:szCs w:val="20"/>
        </w:rPr>
        <w:t xml:space="preserve">  </w:t>
      </w:r>
    </w:p>
    <w:p w14:paraId="0309E972" w14:textId="0B4C7F82" w:rsidR="003933B3" w:rsidRPr="002E67D8" w:rsidRDefault="003933B3" w:rsidP="003933B3">
      <w:pPr>
        <w:rPr>
          <w:rFonts w:cstheme="minorHAnsi"/>
          <w:i/>
          <w:iCs/>
        </w:rPr>
      </w:pPr>
      <w:r w:rsidRPr="002E67D8">
        <w:rPr>
          <w:rFonts w:cstheme="minorHAnsi"/>
          <w:i/>
          <w:iCs/>
          <w:sz w:val="20"/>
          <w:szCs w:val="20"/>
        </w:rPr>
        <w:t xml:space="preserve">“The incident reports did go down ever so slightly, for 2020, potentially due to it being a lockdown year, but certainly not significantly.   </w:t>
      </w:r>
    </w:p>
    <w:p w14:paraId="6A5862B1" w14:textId="16DD8895" w:rsidR="003933B3" w:rsidRPr="002E67D8" w:rsidRDefault="003933B3" w:rsidP="003933B3">
      <w:pPr>
        <w:rPr>
          <w:rFonts w:cstheme="minorHAnsi"/>
          <w:i/>
          <w:iCs/>
        </w:rPr>
      </w:pPr>
      <w:r w:rsidRPr="002E67D8">
        <w:rPr>
          <w:rFonts w:cstheme="minorHAnsi"/>
          <w:i/>
          <w:iCs/>
          <w:sz w:val="20"/>
          <w:szCs w:val="20"/>
        </w:rPr>
        <w:t xml:space="preserve">And in general incident reports are on the rise year after year – more so potentially because people are aware they can report incidents to us…”   </w:t>
      </w:r>
    </w:p>
    <w:p w14:paraId="5BCF0F0B" w14:textId="77CBBAA8" w:rsidR="003933B3" w:rsidRPr="002E67D8" w:rsidRDefault="003933B3" w:rsidP="003933B3">
      <w:pPr>
        <w:rPr>
          <w:rFonts w:cstheme="minorHAnsi"/>
          <w:i/>
          <w:iCs/>
        </w:rPr>
      </w:pPr>
      <w:r w:rsidRPr="002E67D8">
        <w:rPr>
          <w:rFonts w:cstheme="minorHAnsi"/>
          <w:i/>
          <w:iCs/>
          <w:sz w:val="20"/>
          <w:szCs w:val="20"/>
        </w:rPr>
        <w:t>2021 incidents reported to the BHS in Notts 59, in 2022 there were 66</w:t>
      </w:r>
      <w:r w:rsidR="002E67D8" w:rsidRPr="002E67D8">
        <w:rPr>
          <w:rFonts w:cstheme="minorHAnsi"/>
          <w:i/>
          <w:iCs/>
          <w:sz w:val="20"/>
          <w:szCs w:val="20"/>
        </w:rPr>
        <w:t>.</w:t>
      </w:r>
      <w:r w:rsidRPr="002E67D8">
        <w:rPr>
          <w:rFonts w:cstheme="minorHAnsi"/>
          <w:i/>
          <w:iCs/>
          <w:sz w:val="20"/>
          <w:szCs w:val="20"/>
        </w:rPr>
        <w:t xml:space="preserve"> </w:t>
      </w:r>
    </w:p>
    <w:p w14:paraId="46F4BBAF" w14:textId="3E172B03" w:rsidR="00B71D23" w:rsidRPr="002E67D8" w:rsidRDefault="003933B3" w:rsidP="00322293">
      <w:r>
        <w:t xml:space="preserve">  </w:t>
      </w:r>
    </w:p>
    <w:p w14:paraId="1A45B275" w14:textId="53D8CA70" w:rsidR="00641E30" w:rsidRPr="000B35D7" w:rsidRDefault="00641E30" w:rsidP="00641E30">
      <w:pPr>
        <w:rPr>
          <w:rFonts w:asciiTheme="majorHAnsi" w:hAnsiTheme="majorHAnsi" w:cstheme="majorHAnsi"/>
          <w:b/>
          <w:sz w:val="20"/>
          <w:szCs w:val="20"/>
        </w:rPr>
      </w:pPr>
      <w:r w:rsidRPr="000B35D7">
        <w:rPr>
          <w:rFonts w:asciiTheme="majorHAnsi" w:hAnsiTheme="majorHAnsi" w:cstheme="majorHAnsi"/>
          <w:b/>
          <w:sz w:val="20"/>
          <w:szCs w:val="20"/>
        </w:rPr>
        <w:t>ITEM 5 – A46 NEWARK BYPASS SCHEME</w:t>
      </w:r>
      <w:r w:rsidR="000B35D7" w:rsidRPr="000B35D7">
        <w:rPr>
          <w:rFonts w:asciiTheme="majorHAnsi" w:hAnsiTheme="majorHAnsi" w:cstheme="majorHAnsi"/>
          <w:b/>
          <w:sz w:val="20"/>
          <w:szCs w:val="20"/>
        </w:rPr>
        <w:t xml:space="preserve"> UPDATE</w:t>
      </w:r>
      <w:r w:rsidRPr="000B35D7">
        <w:rPr>
          <w:rFonts w:asciiTheme="majorHAnsi" w:hAnsiTheme="majorHAnsi" w:cstheme="majorHAnsi"/>
          <w:b/>
          <w:sz w:val="20"/>
          <w:szCs w:val="20"/>
        </w:rPr>
        <w:t xml:space="preserve">  </w:t>
      </w:r>
    </w:p>
    <w:p w14:paraId="7B746DFB" w14:textId="49ECCED8" w:rsidR="005C2E0C" w:rsidRDefault="00511FBF" w:rsidP="00C51709">
      <w:pPr>
        <w:rPr>
          <w:rFonts w:asciiTheme="majorHAnsi" w:hAnsiTheme="majorHAnsi" w:cstheme="majorHAnsi"/>
          <w:sz w:val="20"/>
          <w:szCs w:val="20"/>
        </w:rPr>
      </w:pPr>
      <w:r w:rsidRPr="00511FBF">
        <w:rPr>
          <w:rFonts w:asciiTheme="majorHAnsi" w:hAnsiTheme="majorHAnsi" w:cstheme="majorHAnsi"/>
          <w:sz w:val="20"/>
          <w:szCs w:val="20"/>
        </w:rPr>
        <w:t xml:space="preserve">Following our last LAF meeting in November a meeting was held jointly between the LAF, Active Travel Partnership and other organisations to discuss responses to the current round of consultation on the Newark Scheme. The LAF response was a balanced one with emphasis on providing improved links for non motorised users on completion of the scheme and the least possible disruption during the construction phase. </w:t>
      </w:r>
      <w:r>
        <w:rPr>
          <w:rFonts w:asciiTheme="majorHAnsi" w:hAnsiTheme="majorHAnsi" w:cstheme="majorHAnsi"/>
          <w:sz w:val="20"/>
          <w:szCs w:val="20"/>
        </w:rPr>
        <w:t xml:space="preserve">Our response was fed into the consultation. It was agreed that the LAF would be involved in further meetings as the scheme detail is worked out. </w:t>
      </w:r>
    </w:p>
    <w:p w14:paraId="1CC82277" w14:textId="6E90B2EB" w:rsidR="00511FBF" w:rsidRPr="00511FBF" w:rsidRDefault="00511FBF" w:rsidP="00C51709">
      <w:pPr>
        <w:rPr>
          <w:rFonts w:asciiTheme="majorHAnsi" w:hAnsiTheme="majorHAnsi" w:cstheme="majorHAnsi"/>
          <w:sz w:val="20"/>
          <w:szCs w:val="20"/>
        </w:rPr>
      </w:pPr>
      <w:r>
        <w:rPr>
          <w:rFonts w:asciiTheme="majorHAnsi" w:hAnsiTheme="majorHAnsi" w:cstheme="majorHAnsi"/>
          <w:sz w:val="20"/>
          <w:szCs w:val="20"/>
        </w:rPr>
        <w:t>It is likely that any improvements to the path network outside of the ‘red’ area</w:t>
      </w:r>
      <w:r w:rsidR="008A1576">
        <w:rPr>
          <w:rFonts w:asciiTheme="majorHAnsi" w:hAnsiTheme="majorHAnsi" w:cstheme="majorHAnsi"/>
          <w:sz w:val="20"/>
          <w:szCs w:val="20"/>
        </w:rPr>
        <w:t xml:space="preserve"> would have to be funded </w:t>
      </w:r>
      <w:proofErr w:type="spellStart"/>
      <w:r w:rsidR="008A1576">
        <w:rPr>
          <w:rFonts w:asciiTheme="majorHAnsi" w:hAnsiTheme="majorHAnsi" w:cstheme="majorHAnsi"/>
          <w:sz w:val="20"/>
          <w:szCs w:val="20"/>
        </w:rPr>
        <w:t>seperately</w:t>
      </w:r>
      <w:proofErr w:type="spellEnd"/>
      <w:r w:rsidR="008A1576">
        <w:rPr>
          <w:rFonts w:asciiTheme="majorHAnsi" w:hAnsiTheme="majorHAnsi" w:cstheme="majorHAnsi"/>
          <w:sz w:val="20"/>
          <w:szCs w:val="20"/>
        </w:rPr>
        <w:t>.</w:t>
      </w:r>
    </w:p>
    <w:p w14:paraId="1BFD176C" w14:textId="77777777" w:rsidR="000B35D7" w:rsidRPr="00C839D8" w:rsidRDefault="000B35D7" w:rsidP="00C51709">
      <w:pPr>
        <w:rPr>
          <w:rFonts w:asciiTheme="majorHAnsi" w:hAnsiTheme="majorHAnsi" w:cstheme="majorHAnsi"/>
          <w:b/>
          <w:sz w:val="20"/>
          <w:szCs w:val="20"/>
          <w:highlight w:val="yellow"/>
        </w:rPr>
      </w:pPr>
    </w:p>
    <w:p w14:paraId="376C04A4" w14:textId="0CCCBA5B" w:rsidR="005C2E0C" w:rsidRPr="008A1576" w:rsidRDefault="005C2E0C" w:rsidP="005C2E0C">
      <w:pPr>
        <w:rPr>
          <w:rFonts w:asciiTheme="majorHAnsi" w:hAnsiTheme="majorHAnsi" w:cstheme="majorHAnsi"/>
          <w:b/>
          <w:sz w:val="20"/>
          <w:szCs w:val="20"/>
        </w:rPr>
      </w:pPr>
      <w:bookmarkStart w:id="3" w:name="_Hlk118472782"/>
      <w:r w:rsidRPr="008A1576">
        <w:rPr>
          <w:rFonts w:asciiTheme="majorHAnsi" w:hAnsiTheme="majorHAnsi" w:cstheme="majorHAnsi"/>
          <w:b/>
          <w:sz w:val="20"/>
          <w:szCs w:val="20"/>
        </w:rPr>
        <w:t xml:space="preserve">ITEM </w:t>
      </w:r>
      <w:r w:rsidR="00641E30" w:rsidRPr="008A1576">
        <w:rPr>
          <w:rFonts w:asciiTheme="majorHAnsi" w:hAnsiTheme="majorHAnsi" w:cstheme="majorHAnsi"/>
          <w:b/>
          <w:sz w:val="20"/>
          <w:szCs w:val="20"/>
        </w:rPr>
        <w:t>6</w:t>
      </w:r>
      <w:r w:rsidRPr="008A1576">
        <w:rPr>
          <w:rFonts w:asciiTheme="majorHAnsi" w:hAnsiTheme="majorHAnsi" w:cstheme="majorHAnsi"/>
          <w:b/>
          <w:sz w:val="20"/>
          <w:szCs w:val="20"/>
        </w:rPr>
        <w:t xml:space="preserve"> – UPDATE ON THE M2M PROJECT-TRAILS AND PATHS  </w:t>
      </w:r>
    </w:p>
    <w:p w14:paraId="418DE6EB" w14:textId="25F1E3A7" w:rsidR="008A1576" w:rsidRPr="008A1576" w:rsidRDefault="008A1576" w:rsidP="005C2E0C">
      <w:pPr>
        <w:rPr>
          <w:rFonts w:asciiTheme="majorHAnsi" w:hAnsiTheme="majorHAnsi" w:cstheme="majorHAnsi"/>
          <w:sz w:val="20"/>
          <w:szCs w:val="20"/>
        </w:rPr>
      </w:pPr>
      <w:r w:rsidRPr="008A1576">
        <w:rPr>
          <w:rFonts w:asciiTheme="majorHAnsi" w:hAnsiTheme="majorHAnsi" w:cstheme="majorHAnsi"/>
          <w:sz w:val="20"/>
          <w:szCs w:val="20"/>
        </w:rPr>
        <w:t>LTP money is soon to be released which will pay for the following tasks:</w:t>
      </w:r>
    </w:p>
    <w:p w14:paraId="2B495B94" w14:textId="60CE30F4" w:rsidR="008A1576" w:rsidRPr="008A1576" w:rsidRDefault="008A1576" w:rsidP="005C2E0C">
      <w:pPr>
        <w:rPr>
          <w:rFonts w:asciiTheme="majorHAnsi" w:hAnsiTheme="majorHAnsi" w:cstheme="majorHAnsi"/>
          <w:sz w:val="20"/>
          <w:szCs w:val="20"/>
        </w:rPr>
      </w:pPr>
      <w:r>
        <w:rPr>
          <w:rFonts w:asciiTheme="majorHAnsi" w:hAnsiTheme="majorHAnsi" w:cstheme="majorHAnsi"/>
          <w:sz w:val="20"/>
          <w:szCs w:val="20"/>
        </w:rPr>
        <w:t>Replace</w:t>
      </w:r>
      <w:r w:rsidR="002C081E" w:rsidRPr="008A1576">
        <w:rPr>
          <w:rFonts w:asciiTheme="majorHAnsi" w:hAnsiTheme="majorHAnsi" w:cstheme="majorHAnsi"/>
          <w:sz w:val="20"/>
          <w:szCs w:val="20"/>
        </w:rPr>
        <w:t xml:space="preserve"> steps on the Papplewick Footpath at its junction with the A60 near Seven Mile House</w:t>
      </w:r>
    </w:p>
    <w:p w14:paraId="32F9F221" w14:textId="60BA48F8" w:rsidR="008A1576" w:rsidRPr="008A1576" w:rsidRDefault="008A1576" w:rsidP="005C2E0C">
      <w:pPr>
        <w:rPr>
          <w:rFonts w:asciiTheme="majorHAnsi" w:hAnsiTheme="majorHAnsi" w:cstheme="majorHAnsi"/>
          <w:sz w:val="20"/>
          <w:szCs w:val="20"/>
        </w:rPr>
      </w:pPr>
      <w:r>
        <w:rPr>
          <w:rFonts w:asciiTheme="majorHAnsi" w:hAnsiTheme="majorHAnsi" w:cstheme="majorHAnsi"/>
          <w:sz w:val="20"/>
          <w:szCs w:val="20"/>
        </w:rPr>
        <w:t>R</w:t>
      </w:r>
      <w:r w:rsidR="002C081E" w:rsidRPr="008A1576">
        <w:rPr>
          <w:rFonts w:asciiTheme="majorHAnsi" w:hAnsiTheme="majorHAnsi" w:cstheme="majorHAnsi"/>
          <w:sz w:val="20"/>
          <w:szCs w:val="20"/>
        </w:rPr>
        <w:t xml:space="preserve">esurfacing of a bridleway in Sherwood Forest, </w:t>
      </w:r>
    </w:p>
    <w:p w14:paraId="2F4707DB" w14:textId="146A56C2" w:rsidR="008A1576" w:rsidRPr="008A1576" w:rsidRDefault="002E67D8" w:rsidP="005C2E0C">
      <w:pPr>
        <w:rPr>
          <w:rFonts w:asciiTheme="majorHAnsi" w:hAnsiTheme="majorHAnsi" w:cstheme="majorHAnsi"/>
          <w:sz w:val="20"/>
          <w:szCs w:val="20"/>
        </w:rPr>
      </w:pPr>
      <w:proofErr w:type="spellStart"/>
      <w:r>
        <w:rPr>
          <w:rFonts w:asciiTheme="majorHAnsi" w:hAnsiTheme="majorHAnsi" w:cstheme="majorHAnsi"/>
          <w:sz w:val="20"/>
          <w:szCs w:val="20"/>
        </w:rPr>
        <w:t>Improvment</w:t>
      </w:r>
      <w:proofErr w:type="spellEnd"/>
      <w:r w:rsidR="008A1576">
        <w:rPr>
          <w:rFonts w:asciiTheme="majorHAnsi" w:hAnsiTheme="majorHAnsi" w:cstheme="majorHAnsi"/>
          <w:sz w:val="20"/>
          <w:szCs w:val="20"/>
        </w:rPr>
        <w:t xml:space="preserve"> works at</w:t>
      </w:r>
      <w:r w:rsidR="009A5F3F" w:rsidRPr="008A1576">
        <w:rPr>
          <w:rFonts w:asciiTheme="majorHAnsi" w:hAnsiTheme="majorHAnsi" w:cstheme="majorHAnsi"/>
          <w:sz w:val="20"/>
          <w:szCs w:val="20"/>
        </w:rPr>
        <w:t xml:space="preserve"> Clipstone </w:t>
      </w:r>
      <w:r w:rsidR="008A1576">
        <w:rPr>
          <w:rFonts w:asciiTheme="majorHAnsi" w:hAnsiTheme="majorHAnsi" w:cstheme="majorHAnsi"/>
          <w:sz w:val="20"/>
          <w:szCs w:val="20"/>
        </w:rPr>
        <w:t>Spar Ponds</w:t>
      </w:r>
      <w:r w:rsidR="009A5F3F" w:rsidRPr="008A1576">
        <w:rPr>
          <w:rFonts w:asciiTheme="majorHAnsi" w:hAnsiTheme="majorHAnsi" w:cstheme="majorHAnsi"/>
          <w:sz w:val="20"/>
          <w:szCs w:val="20"/>
        </w:rPr>
        <w:t xml:space="preserve">, </w:t>
      </w:r>
    </w:p>
    <w:p w14:paraId="06A93F66" w14:textId="612447F0" w:rsidR="008A1576" w:rsidRPr="008A1576" w:rsidRDefault="008A1576" w:rsidP="005C2E0C">
      <w:pPr>
        <w:rPr>
          <w:rFonts w:asciiTheme="majorHAnsi" w:hAnsiTheme="majorHAnsi" w:cstheme="majorHAnsi"/>
          <w:sz w:val="20"/>
          <w:szCs w:val="20"/>
        </w:rPr>
      </w:pPr>
      <w:r>
        <w:rPr>
          <w:rFonts w:asciiTheme="majorHAnsi" w:hAnsiTheme="majorHAnsi" w:cstheme="majorHAnsi"/>
          <w:sz w:val="20"/>
          <w:szCs w:val="20"/>
        </w:rPr>
        <w:t>S</w:t>
      </w:r>
      <w:r w:rsidR="002C081E" w:rsidRPr="008A1576">
        <w:rPr>
          <w:rFonts w:asciiTheme="majorHAnsi" w:hAnsiTheme="majorHAnsi" w:cstheme="majorHAnsi"/>
          <w:sz w:val="20"/>
          <w:szCs w:val="20"/>
        </w:rPr>
        <w:t>ignage</w:t>
      </w:r>
      <w:r>
        <w:rPr>
          <w:rFonts w:asciiTheme="majorHAnsi" w:hAnsiTheme="majorHAnsi" w:cstheme="majorHAnsi"/>
          <w:sz w:val="20"/>
          <w:szCs w:val="20"/>
        </w:rPr>
        <w:t>,</w:t>
      </w:r>
      <w:r w:rsidR="002C081E" w:rsidRPr="008A1576">
        <w:rPr>
          <w:rFonts w:asciiTheme="majorHAnsi" w:hAnsiTheme="majorHAnsi" w:cstheme="majorHAnsi"/>
          <w:sz w:val="20"/>
          <w:szCs w:val="20"/>
        </w:rPr>
        <w:t xml:space="preserve"> waymarking </w:t>
      </w:r>
      <w:r>
        <w:rPr>
          <w:rFonts w:asciiTheme="majorHAnsi" w:hAnsiTheme="majorHAnsi" w:cstheme="majorHAnsi"/>
          <w:sz w:val="20"/>
          <w:szCs w:val="20"/>
        </w:rPr>
        <w:t>and gate installation,</w:t>
      </w:r>
    </w:p>
    <w:p w14:paraId="46309BAB" w14:textId="53051FFE" w:rsidR="002C081E" w:rsidRPr="008A1576" w:rsidRDefault="002C081E" w:rsidP="005C2E0C">
      <w:pPr>
        <w:rPr>
          <w:rFonts w:asciiTheme="majorHAnsi" w:hAnsiTheme="majorHAnsi" w:cstheme="majorHAnsi"/>
          <w:sz w:val="20"/>
          <w:szCs w:val="20"/>
        </w:rPr>
      </w:pPr>
      <w:r w:rsidRPr="008A1576">
        <w:rPr>
          <w:rFonts w:asciiTheme="majorHAnsi" w:hAnsiTheme="majorHAnsi" w:cstheme="majorHAnsi"/>
          <w:sz w:val="20"/>
          <w:szCs w:val="20"/>
        </w:rPr>
        <w:t>production of a new Booklet featuring walks and rides in the project area.</w:t>
      </w:r>
    </w:p>
    <w:bookmarkEnd w:id="3"/>
    <w:p w14:paraId="073CC0B4" w14:textId="77777777" w:rsidR="00B4289E" w:rsidRPr="00C839D8" w:rsidRDefault="00B4289E" w:rsidP="00322293">
      <w:pPr>
        <w:rPr>
          <w:rFonts w:asciiTheme="majorHAnsi" w:hAnsiTheme="majorHAnsi" w:cstheme="majorHAnsi"/>
          <w:b/>
          <w:sz w:val="20"/>
          <w:szCs w:val="20"/>
          <w:highlight w:val="yellow"/>
        </w:rPr>
      </w:pPr>
    </w:p>
    <w:p w14:paraId="40B95FAE" w14:textId="159DF240" w:rsidR="0055157C" w:rsidRPr="004C4639" w:rsidRDefault="00480A11" w:rsidP="00322293">
      <w:pPr>
        <w:rPr>
          <w:rFonts w:asciiTheme="majorHAnsi" w:hAnsiTheme="majorHAnsi" w:cstheme="majorHAnsi"/>
          <w:sz w:val="20"/>
          <w:szCs w:val="20"/>
        </w:rPr>
      </w:pPr>
      <w:r w:rsidRPr="004C4639">
        <w:rPr>
          <w:rFonts w:asciiTheme="majorHAnsi" w:hAnsiTheme="majorHAnsi" w:cstheme="majorHAnsi"/>
          <w:b/>
          <w:sz w:val="20"/>
          <w:szCs w:val="20"/>
        </w:rPr>
        <w:t xml:space="preserve">ITEM </w:t>
      </w:r>
      <w:r w:rsidR="00550D5A" w:rsidRPr="004C4639">
        <w:rPr>
          <w:rFonts w:asciiTheme="majorHAnsi" w:hAnsiTheme="majorHAnsi" w:cstheme="majorHAnsi"/>
          <w:b/>
          <w:sz w:val="20"/>
          <w:szCs w:val="20"/>
        </w:rPr>
        <w:t>7</w:t>
      </w:r>
      <w:r w:rsidRPr="004C4639">
        <w:rPr>
          <w:rFonts w:asciiTheme="majorHAnsi" w:hAnsiTheme="majorHAnsi" w:cstheme="majorHAnsi"/>
          <w:b/>
          <w:sz w:val="20"/>
          <w:szCs w:val="20"/>
        </w:rPr>
        <w:t xml:space="preserve"> - </w:t>
      </w:r>
      <w:r w:rsidR="00FD4A36" w:rsidRPr="004C4639">
        <w:rPr>
          <w:rFonts w:asciiTheme="majorHAnsi" w:hAnsiTheme="majorHAnsi" w:cstheme="majorHAnsi"/>
          <w:b/>
          <w:sz w:val="20"/>
          <w:szCs w:val="20"/>
        </w:rPr>
        <w:t xml:space="preserve">TRENT VALE TRAIL </w:t>
      </w:r>
    </w:p>
    <w:p w14:paraId="4C04206C" w14:textId="54654E2A" w:rsidR="00FB2DDD" w:rsidRDefault="008A1576" w:rsidP="00B87F14">
      <w:pPr>
        <w:spacing w:line="276" w:lineRule="auto"/>
        <w:rPr>
          <w:rFonts w:asciiTheme="majorHAnsi" w:hAnsiTheme="majorHAnsi" w:cstheme="majorHAnsi"/>
          <w:sz w:val="20"/>
          <w:szCs w:val="20"/>
        </w:rPr>
      </w:pPr>
      <w:r w:rsidRPr="004C4639">
        <w:rPr>
          <w:rFonts w:asciiTheme="majorHAnsi" w:hAnsiTheme="majorHAnsi" w:cstheme="majorHAnsi"/>
          <w:sz w:val="20"/>
          <w:szCs w:val="20"/>
        </w:rPr>
        <w:t>Alan reported that the Trent Vale Trail is almost complete, only ¾ mile to go</w:t>
      </w:r>
      <w:r w:rsidR="002E67D8">
        <w:rPr>
          <w:rFonts w:asciiTheme="majorHAnsi" w:hAnsiTheme="majorHAnsi" w:cstheme="majorHAnsi"/>
          <w:sz w:val="20"/>
          <w:szCs w:val="20"/>
        </w:rPr>
        <w:t xml:space="preserve"> (!)</w:t>
      </w:r>
      <w:r w:rsidR="004C4639">
        <w:rPr>
          <w:rFonts w:asciiTheme="majorHAnsi" w:hAnsiTheme="majorHAnsi" w:cstheme="majorHAnsi"/>
          <w:sz w:val="20"/>
          <w:szCs w:val="20"/>
        </w:rPr>
        <w:t xml:space="preserve"> and only another £180,000-£200,000 needed to complete it</w:t>
      </w:r>
      <w:r w:rsidR="002E67D8">
        <w:rPr>
          <w:rFonts w:asciiTheme="majorHAnsi" w:hAnsiTheme="majorHAnsi" w:cstheme="majorHAnsi"/>
          <w:sz w:val="20"/>
          <w:szCs w:val="20"/>
        </w:rPr>
        <w:t>!</w:t>
      </w:r>
    </w:p>
    <w:p w14:paraId="5FCED599" w14:textId="16D05131" w:rsidR="004C4639" w:rsidRDefault="004C4639" w:rsidP="00B87F14">
      <w:pPr>
        <w:spacing w:line="276" w:lineRule="auto"/>
        <w:rPr>
          <w:rFonts w:asciiTheme="majorHAnsi" w:hAnsiTheme="majorHAnsi" w:cstheme="majorHAnsi"/>
          <w:sz w:val="20"/>
          <w:szCs w:val="20"/>
        </w:rPr>
      </w:pPr>
      <w:r>
        <w:rPr>
          <w:rFonts w:asciiTheme="majorHAnsi" w:hAnsiTheme="majorHAnsi" w:cstheme="majorHAnsi"/>
          <w:sz w:val="20"/>
          <w:szCs w:val="20"/>
        </w:rPr>
        <w:t>Recent donations from the Landfill Communities Trust and the District Council are helping.</w:t>
      </w:r>
    </w:p>
    <w:p w14:paraId="50C79293" w14:textId="6BACCB88" w:rsidR="004C4639" w:rsidRPr="004C4639" w:rsidRDefault="004C4639" w:rsidP="00B87F14">
      <w:pPr>
        <w:spacing w:line="276" w:lineRule="auto"/>
        <w:rPr>
          <w:rFonts w:asciiTheme="majorHAnsi" w:hAnsiTheme="majorHAnsi" w:cstheme="majorHAnsi"/>
          <w:sz w:val="20"/>
          <w:szCs w:val="20"/>
        </w:rPr>
      </w:pPr>
      <w:r>
        <w:rPr>
          <w:rFonts w:asciiTheme="majorHAnsi" w:hAnsiTheme="majorHAnsi" w:cstheme="majorHAnsi"/>
          <w:sz w:val="20"/>
          <w:szCs w:val="20"/>
        </w:rPr>
        <w:t>Only downside there are some surfacing issues becoming apparent which will need further work to compress and compact them.</w:t>
      </w:r>
    </w:p>
    <w:p w14:paraId="555CA840" w14:textId="77777777" w:rsidR="00B10A44" w:rsidRPr="00C839D8" w:rsidRDefault="00B10A44" w:rsidP="00817720">
      <w:pPr>
        <w:rPr>
          <w:rFonts w:asciiTheme="majorHAnsi" w:hAnsiTheme="majorHAnsi" w:cstheme="majorHAnsi"/>
          <w:sz w:val="20"/>
          <w:szCs w:val="20"/>
          <w:highlight w:val="yellow"/>
        </w:rPr>
      </w:pPr>
    </w:p>
    <w:p w14:paraId="43F7BB27" w14:textId="4D7476D3" w:rsidR="000E4009" w:rsidRPr="004C4639" w:rsidRDefault="004A0D07" w:rsidP="00817720">
      <w:pPr>
        <w:rPr>
          <w:rFonts w:asciiTheme="majorHAnsi" w:hAnsiTheme="majorHAnsi" w:cstheme="majorHAnsi"/>
          <w:b/>
          <w:sz w:val="20"/>
          <w:szCs w:val="20"/>
        </w:rPr>
      </w:pPr>
      <w:r w:rsidRPr="004C4639">
        <w:rPr>
          <w:rFonts w:asciiTheme="majorHAnsi" w:hAnsiTheme="majorHAnsi" w:cstheme="majorHAnsi"/>
          <w:b/>
          <w:sz w:val="20"/>
          <w:szCs w:val="20"/>
        </w:rPr>
        <w:t xml:space="preserve">ITEM </w:t>
      </w:r>
      <w:r w:rsidR="002D2C20" w:rsidRPr="004C4639">
        <w:rPr>
          <w:rFonts w:asciiTheme="majorHAnsi" w:hAnsiTheme="majorHAnsi" w:cstheme="majorHAnsi"/>
          <w:b/>
          <w:sz w:val="20"/>
          <w:szCs w:val="20"/>
        </w:rPr>
        <w:t>8</w:t>
      </w:r>
      <w:r w:rsidRPr="004C4639">
        <w:rPr>
          <w:rFonts w:asciiTheme="majorHAnsi" w:hAnsiTheme="majorHAnsi" w:cstheme="majorHAnsi"/>
          <w:b/>
          <w:sz w:val="20"/>
          <w:szCs w:val="20"/>
        </w:rPr>
        <w:t xml:space="preserve"> – </w:t>
      </w:r>
      <w:r w:rsidR="00F567F2" w:rsidRPr="004C4639">
        <w:rPr>
          <w:rFonts w:asciiTheme="majorHAnsi" w:hAnsiTheme="majorHAnsi" w:cstheme="majorHAnsi"/>
          <w:b/>
          <w:sz w:val="20"/>
          <w:szCs w:val="20"/>
        </w:rPr>
        <w:t>PUBLIC SPACE PROTECTION ORDERS – STANDING ITEM</w:t>
      </w:r>
    </w:p>
    <w:p w14:paraId="11D38FA0" w14:textId="77777777" w:rsidR="00710D62" w:rsidRPr="004C4639" w:rsidRDefault="00817720" w:rsidP="00F74FAE">
      <w:pPr>
        <w:rPr>
          <w:rFonts w:asciiTheme="majorHAnsi" w:hAnsiTheme="majorHAnsi" w:cstheme="majorHAnsi"/>
          <w:sz w:val="20"/>
          <w:szCs w:val="20"/>
        </w:rPr>
      </w:pPr>
      <w:r w:rsidRPr="004C4639">
        <w:rPr>
          <w:rFonts w:asciiTheme="majorHAnsi" w:hAnsiTheme="majorHAnsi" w:cstheme="majorHAnsi"/>
          <w:sz w:val="20"/>
          <w:szCs w:val="20"/>
        </w:rPr>
        <w:t>No updates on PSPOs affecting public access.</w:t>
      </w:r>
    </w:p>
    <w:p w14:paraId="7C39B966" w14:textId="77777777" w:rsidR="00817720" w:rsidRPr="004C4639" w:rsidRDefault="00817720" w:rsidP="00E87824">
      <w:pPr>
        <w:ind w:left="720" w:hanging="720"/>
        <w:rPr>
          <w:rFonts w:asciiTheme="majorHAnsi" w:hAnsiTheme="majorHAnsi" w:cstheme="majorHAnsi"/>
          <w:b/>
          <w:sz w:val="20"/>
          <w:szCs w:val="20"/>
        </w:rPr>
      </w:pPr>
    </w:p>
    <w:p w14:paraId="4D8A7ACF" w14:textId="50030A4C" w:rsidR="006C7CC5" w:rsidRPr="004C4639" w:rsidRDefault="004A0D07" w:rsidP="00B10A44">
      <w:pPr>
        <w:rPr>
          <w:rFonts w:asciiTheme="majorHAnsi" w:hAnsiTheme="majorHAnsi" w:cstheme="majorHAnsi"/>
          <w:b/>
          <w:sz w:val="20"/>
          <w:szCs w:val="20"/>
        </w:rPr>
      </w:pPr>
      <w:r w:rsidRPr="004C4639">
        <w:rPr>
          <w:rFonts w:asciiTheme="majorHAnsi" w:hAnsiTheme="majorHAnsi" w:cstheme="majorHAnsi"/>
          <w:b/>
          <w:sz w:val="20"/>
          <w:szCs w:val="20"/>
        </w:rPr>
        <w:lastRenderedPageBreak/>
        <w:t xml:space="preserve">ITEM </w:t>
      </w:r>
      <w:r w:rsidR="002D2C20" w:rsidRPr="004C4639">
        <w:rPr>
          <w:rFonts w:asciiTheme="majorHAnsi" w:hAnsiTheme="majorHAnsi" w:cstheme="majorHAnsi"/>
          <w:b/>
          <w:sz w:val="20"/>
          <w:szCs w:val="20"/>
        </w:rPr>
        <w:t>9</w:t>
      </w:r>
      <w:r w:rsidRPr="004C4639">
        <w:rPr>
          <w:rFonts w:asciiTheme="majorHAnsi" w:hAnsiTheme="majorHAnsi" w:cstheme="majorHAnsi"/>
          <w:b/>
          <w:sz w:val="20"/>
          <w:szCs w:val="20"/>
        </w:rPr>
        <w:t xml:space="preserve"> – </w:t>
      </w:r>
      <w:r w:rsidR="00F567F2" w:rsidRPr="004C4639">
        <w:rPr>
          <w:rFonts w:asciiTheme="majorHAnsi" w:hAnsiTheme="majorHAnsi" w:cstheme="majorHAnsi"/>
          <w:b/>
          <w:sz w:val="20"/>
          <w:szCs w:val="20"/>
        </w:rPr>
        <w:t xml:space="preserve">NETWORK </w:t>
      </w:r>
      <w:r w:rsidR="004C4639">
        <w:rPr>
          <w:rFonts w:asciiTheme="majorHAnsi" w:hAnsiTheme="majorHAnsi" w:cstheme="majorHAnsi"/>
          <w:b/>
          <w:sz w:val="20"/>
          <w:szCs w:val="20"/>
        </w:rPr>
        <w:t>RAIL</w:t>
      </w:r>
      <w:r w:rsidR="00F567F2" w:rsidRPr="004C4639">
        <w:rPr>
          <w:rFonts w:asciiTheme="majorHAnsi" w:hAnsiTheme="majorHAnsi" w:cstheme="majorHAnsi"/>
          <w:b/>
          <w:sz w:val="20"/>
          <w:szCs w:val="20"/>
        </w:rPr>
        <w:t xml:space="preserve"> – STANDING ITEM</w:t>
      </w:r>
    </w:p>
    <w:p w14:paraId="5919C433" w14:textId="0C9D6FAA" w:rsidR="004C4639" w:rsidRPr="00CA29D1" w:rsidRDefault="00B952AD" w:rsidP="00CA29D1">
      <w:pPr>
        <w:spacing w:line="276" w:lineRule="auto"/>
        <w:rPr>
          <w:rFonts w:asciiTheme="majorHAnsi" w:hAnsiTheme="majorHAnsi" w:cstheme="majorHAnsi"/>
          <w:sz w:val="20"/>
          <w:szCs w:val="20"/>
        </w:rPr>
      </w:pPr>
      <w:r w:rsidRPr="00CA29D1">
        <w:rPr>
          <w:rFonts w:asciiTheme="majorHAnsi" w:hAnsiTheme="majorHAnsi" w:cstheme="majorHAnsi"/>
          <w:b/>
          <w:sz w:val="20"/>
          <w:szCs w:val="20"/>
        </w:rPr>
        <w:t>North Muskham Footpath 1 Crossing</w:t>
      </w:r>
      <w:r w:rsidRPr="00CA29D1">
        <w:rPr>
          <w:rFonts w:asciiTheme="majorHAnsi" w:hAnsiTheme="majorHAnsi" w:cstheme="majorHAnsi"/>
          <w:sz w:val="20"/>
          <w:szCs w:val="20"/>
        </w:rPr>
        <w:t xml:space="preserve">:  Network Rail have closed this crossing on safety grounds.  </w:t>
      </w:r>
      <w:r w:rsidR="00DC766E" w:rsidRPr="00CA29D1">
        <w:rPr>
          <w:rFonts w:asciiTheme="majorHAnsi" w:hAnsiTheme="majorHAnsi" w:cstheme="majorHAnsi"/>
          <w:sz w:val="20"/>
          <w:szCs w:val="20"/>
        </w:rPr>
        <w:t xml:space="preserve">Following the site visit by the LAF and others, a proposal </w:t>
      </w:r>
      <w:r w:rsidR="00C81343" w:rsidRPr="00CA29D1">
        <w:rPr>
          <w:rFonts w:asciiTheme="majorHAnsi" w:hAnsiTheme="majorHAnsi" w:cstheme="majorHAnsi"/>
          <w:sz w:val="20"/>
          <w:szCs w:val="20"/>
        </w:rPr>
        <w:t xml:space="preserve">for a diversion to the north of the crossing </w:t>
      </w:r>
      <w:r w:rsidR="00DC766E" w:rsidRPr="00CA29D1">
        <w:rPr>
          <w:rFonts w:asciiTheme="majorHAnsi" w:hAnsiTheme="majorHAnsi" w:cstheme="majorHAnsi"/>
          <w:sz w:val="20"/>
          <w:szCs w:val="20"/>
        </w:rPr>
        <w:t xml:space="preserve">was put forward by Network Rail- this </w:t>
      </w:r>
      <w:r w:rsidR="00CA0C8B" w:rsidRPr="00CA29D1">
        <w:rPr>
          <w:rFonts w:asciiTheme="majorHAnsi" w:hAnsiTheme="majorHAnsi" w:cstheme="majorHAnsi"/>
          <w:sz w:val="20"/>
          <w:szCs w:val="20"/>
        </w:rPr>
        <w:t xml:space="preserve">didn’t satisfy all users </w:t>
      </w:r>
      <w:r w:rsidR="004C4639" w:rsidRPr="00CA29D1">
        <w:rPr>
          <w:rFonts w:asciiTheme="majorHAnsi" w:hAnsiTheme="majorHAnsi" w:cstheme="majorHAnsi"/>
          <w:sz w:val="20"/>
          <w:szCs w:val="20"/>
        </w:rPr>
        <w:t>however</w:t>
      </w:r>
      <w:r w:rsidR="00C81343" w:rsidRPr="00CA29D1">
        <w:rPr>
          <w:rFonts w:asciiTheme="majorHAnsi" w:hAnsiTheme="majorHAnsi" w:cstheme="majorHAnsi"/>
          <w:sz w:val="20"/>
          <w:szCs w:val="20"/>
        </w:rPr>
        <w:t xml:space="preserve"> Network Rail </w:t>
      </w:r>
      <w:r w:rsidR="004C4639" w:rsidRPr="00CA29D1">
        <w:rPr>
          <w:rFonts w:asciiTheme="majorHAnsi" w:hAnsiTheme="majorHAnsi" w:cstheme="majorHAnsi"/>
          <w:sz w:val="20"/>
          <w:szCs w:val="20"/>
        </w:rPr>
        <w:t xml:space="preserve">have now asked us to go ahead and make the Order. </w:t>
      </w:r>
      <w:proofErr w:type="spellStart"/>
      <w:r w:rsidR="004C4639" w:rsidRPr="00CA29D1">
        <w:rPr>
          <w:rFonts w:asciiTheme="majorHAnsi" w:hAnsiTheme="majorHAnsi" w:cstheme="majorHAnsi"/>
          <w:sz w:val="20"/>
          <w:szCs w:val="20"/>
        </w:rPr>
        <w:t>Its</w:t>
      </w:r>
      <w:proofErr w:type="spellEnd"/>
      <w:r w:rsidR="004C4639" w:rsidRPr="00CA29D1">
        <w:rPr>
          <w:rFonts w:asciiTheme="majorHAnsi" w:hAnsiTheme="majorHAnsi" w:cstheme="majorHAnsi"/>
          <w:sz w:val="20"/>
          <w:szCs w:val="20"/>
        </w:rPr>
        <w:t xml:space="preserve"> likely there will be objections and that the diversion will end up at Public Inquiry. </w:t>
      </w:r>
    </w:p>
    <w:p w14:paraId="59FC3E27" w14:textId="0ED17D51" w:rsidR="00940F80" w:rsidRPr="00CA29D1" w:rsidRDefault="00940F80" w:rsidP="008E4CFF">
      <w:pPr>
        <w:spacing w:line="276" w:lineRule="auto"/>
        <w:rPr>
          <w:rFonts w:asciiTheme="majorHAnsi" w:hAnsiTheme="majorHAnsi" w:cstheme="majorHAnsi"/>
          <w:sz w:val="20"/>
          <w:szCs w:val="20"/>
        </w:rPr>
      </w:pPr>
      <w:r w:rsidRPr="00CA29D1">
        <w:rPr>
          <w:rFonts w:asciiTheme="majorHAnsi" w:hAnsiTheme="majorHAnsi" w:cstheme="majorHAnsi"/>
          <w:b/>
          <w:sz w:val="20"/>
          <w:szCs w:val="20"/>
        </w:rPr>
        <w:t>Cross Lane, Collingham</w:t>
      </w:r>
      <w:r w:rsidRPr="00CA29D1">
        <w:rPr>
          <w:rFonts w:asciiTheme="majorHAnsi" w:hAnsiTheme="majorHAnsi" w:cstheme="majorHAnsi"/>
          <w:sz w:val="20"/>
          <w:szCs w:val="20"/>
        </w:rPr>
        <w:t xml:space="preserve">: </w:t>
      </w:r>
      <w:r w:rsidR="00CA0C8B" w:rsidRPr="00CA29D1">
        <w:rPr>
          <w:rFonts w:asciiTheme="majorHAnsi" w:hAnsiTheme="majorHAnsi" w:cstheme="majorHAnsi"/>
          <w:sz w:val="20"/>
          <w:szCs w:val="20"/>
        </w:rPr>
        <w:t xml:space="preserve">There has been no progress on </w:t>
      </w:r>
      <w:r w:rsidR="009A5F3F" w:rsidRPr="00CA29D1">
        <w:rPr>
          <w:rFonts w:asciiTheme="majorHAnsi" w:hAnsiTheme="majorHAnsi" w:cstheme="majorHAnsi"/>
          <w:sz w:val="20"/>
          <w:szCs w:val="20"/>
        </w:rPr>
        <w:t>the footpaths</w:t>
      </w:r>
      <w:r w:rsidR="00CA0C8B" w:rsidRPr="00CA29D1">
        <w:rPr>
          <w:rFonts w:asciiTheme="majorHAnsi" w:hAnsiTheme="majorHAnsi" w:cstheme="majorHAnsi"/>
          <w:sz w:val="20"/>
          <w:szCs w:val="20"/>
        </w:rPr>
        <w:t xml:space="preserve"> since the last meeting.</w:t>
      </w:r>
    </w:p>
    <w:p w14:paraId="5E1B8819" w14:textId="15C13484" w:rsidR="00940F80" w:rsidRPr="00CA29D1" w:rsidRDefault="00940F80" w:rsidP="008E4CFF">
      <w:pPr>
        <w:spacing w:line="276" w:lineRule="auto"/>
        <w:rPr>
          <w:rFonts w:asciiTheme="majorHAnsi" w:hAnsiTheme="majorHAnsi" w:cstheme="majorHAnsi"/>
          <w:sz w:val="20"/>
          <w:szCs w:val="20"/>
        </w:rPr>
      </w:pPr>
      <w:r w:rsidRPr="00CA29D1">
        <w:rPr>
          <w:rFonts w:asciiTheme="majorHAnsi" w:hAnsiTheme="majorHAnsi" w:cstheme="majorHAnsi"/>
          <w:b/>
          <w:sz w:val="20"/>
          <w:szCs w:val="20"/>
        </w:rPr>
        <w:t>Butts and Dykes Collingham:</w:t>
      </w:r>
      <w:r w:rsidRPr="00CA29D1">
        <w:rPr>
          <w:rFonts w:asciiTheme="majorHAnsi" w:hAnsiTheme="majorHAnsi" w:cstheme="majorHAnsi"/>
          <w:sz w:val="20"/>
          <w:szCs w:val="20"/>
        </w:rPr>
        <w:t xml:space="preserve"> </w:t>
      </w:r>
      <w:r w:rsidR="00CA0C8B" w:rsidRPr="00CA29D1">
        <w:rPr>
          <w:rFonts w:asciiTheme="majorHAnsi" w:hAnsiTheme="majorHAnsi" w:cstheme="majorHAnsi"/>
          <w:sz w:val="20"/>
          <w:szCs w:val="20"/>
        </w:rPr>
        <w:t>There has been no progress on this since the last meeting.</w:t>
      </w:r>
    </w:p>
    <w:p w14:paraId="50ABDBD6" w14:textId="33ABBF5D" w:rsidR="00CA0C8B" w:rsidRPr="00CA29D1" w:rsidRDefault="00CA0C8B" w:rsidP="008E4CFF">
      <w:pPr>
        <w:spacing w:line="276" w:lineRule="auto"/>
        <w:rPr>
          <w:rFonts w:asciiTheme="majorHAnsi" w:hAnsiTheme="majorHAnsi" w:cstheme="majorHAnsi"/>
          <w:sz w:val="20"/>
          <w:szCs w:val="20"/>
        </w:rPr>
      </w:pPr>
      <w:r w:rsidRPr="00CA29D1">
        <w:rPr>
          <w:rFonts w:asciiTheme="majorHAnsi" w:hAnsiTheme="majorHAnsi" w:cstheme="majorHAnsi"/>
          <w:b/>
          <w:bCs/>
          <w:sz w:val="20"/>
          <w:szCs w:val="20"/>
        </w:rPr>
        <w:t>East Markham:</w:t>
      </w:r>
      <w:r w:rsidRPr="00CA29D1">
        <w:rPr>
          <w:rFonts w:asciiTheme="majorHAnsi" w:hAnsiTheme="majorHAnsi" w:cstheme="majorHAnsi"/>
          <w:sz w:val="20"/>
          <w:szCs w:val="20"/>
        </w:rPr>
        <w:t xml:space="preserve"> Paths which were recorded on the Definitive Map approximately 8 years ago cross the East Coast Mainline at East Markham over 2 nonexistent bridges demolished by British Rail back in the 19</w:t>
      </w:r>
      <w:r w:rsidR="00412DB9" w:rsidRPr="00CA29D1">
        <w:rPr>
          <w:rFonts w:asciiTheme="majorHAnsi" w:hAnsiTheme="majorHAnsi" w:cstheme="majorHAnsi"/>
          <w:sz w:val="20"/>
          <w:szCs w:val="20"/>
        </w:rPr>
        <w:t>7</w:t>
      </w:r>
      <w:r w:rsidRPr="00CA29D1">
        <w:rPr>
          <w:rFonts w:asciiTheme="majorHAnsi" w:hAnsiTheme="majorHAnsi" w:cstheme="majorHAnsi"/>
          <w:sz w:val="20"/>
          <w:szCs w:val="20"/>
        </w:rPr>
        <w:t>0s</w:t>
      </w:r>
      <w:r w:rsidR="00412DB9" w:rsidRPr="00CA29D1">
        <w:rPr>
          <w:rFonts w:asciiTheme="majorHAnsi" w:hAnsiTheme="majorHAnsi" w:cstheme="majorHAnsi"/>
          <w:sz w:val="20"/>
          <w:szCs w:val="20"/>
        </w:rPr>
        <w:t>.</w:t>
      </w:r>
      <w:r w:rsidRPr="00CA29D1">
        <w:rPr>
          <w:rFonts w:asciiTheme="majorHAnsi" w:hAnsiTheme="majorHAnsi" w:cstheme="majorHAnsi"/>
          <w:sz w:val="20"/>
          <w:szCs w:val="20"/>
        </w:rPr>
        <w:t xml:space="preserve"> The paths are currently closed by TTROs. The County Council are working with</w:t>
      </w:r>
      <w:r w:rsidR="009A5F3F" w:rsidRPr="00CA29D1">
        <w:rPr>
          <w:rFonts w:asciiTheme="majorHAnsi" w:hAnsiTheme="majorHAnsi" w:cstheme="majorHAnsi"/>
          <w:sz w:val="20"/>
          <w:szCs w:val="20"/>
        </w:rPr>
        <w:t xml:space="preserve"> local landowners, Network</w:t>
      </w:r>
      <w:r w:rsidRPr="00CA29D1">
        <w:rPr>
          <w:rFonts w:asciiTheme="majorHAnsi" w:hAnsiTheme="majorHAnsi" w:cstheme="majorHAnsi"/>
          <w:sz w:val="20"/>
          <w:szCs w:val="20"/>
        </w:rPr>
        <w:t xml:space="preserve"> </w:t>
      </w:r>
      <w:proofErr w:type="gramStart"/>
      <w:r w:rsidRPr="00CA29D1">
        <w:rPr>
          <w:rFonts w:asciiTheme="majorHAnsi" w:hAnsiTheme="majorHAnsi" w:cstheme="majorHAnsi"/>
          <w:sz w:val="20"/>
          <w:szCs w:val="20"/>
        </w:rPr>
        <w:t>Rail</w:t>
      </w:r>
      <w:proofErr w:type="gramEnd"/>
      <w:r w:rsidR="00CB2A0C" w:rsidRPr="00CA29D1">
        <w:rPr>
          <w:rFonts w:asciiTheme="majorHAnsi" w:hAnsiTheme="majorHAnsi" w:cstheme="majorHAnsi"/>
          <w:sz w:val="20"/>
          <w:szCs w:val="20"/>
        </w:rPr>
        <w:t xml:space="preserve"> and the Parish</w:t>
      </w:r>
      <w:r w:rsidRPr="00CA29D1">
        <w:rPr>
          <w:rFonts w:asciiTheme="majorHAnsi" w:hAnsiTheme="majorHAnsi" w:cstheme="majorHAnsi"/>
          <w:sz w:val="20"/>
          <w:szCs w:val="20"/>
        </w:rPr>
        <w:t xml:space="preserve"> to look at path diversions.</w:t>
      </w:r>
    </w:p>
    <w:p w14:paraId="6DC56976" w14:textId="7A31B219" w:rsidR="005F3B42" w:rsidRPr="00CA29D1" w:rsidRDefault="005F3B42" w:rsidP="008E4CFF">
      <w:pPr>
        <w:spacing w:line="276" w:lineRule="auto"/>
        <w:rPr>
          <w:rFonts w:asciiTheme="majorHAnsi" w:hAnsiTheme="majorHAnsi" w:cstheme="majorHAnsi"/>
          <w:sz w:val="20"/>
          <w:szCs w:val="20"/>
        </w:rPr>
      </w:pPr>
      <w:r w:rsidRPr="00CA29D1">
        <w:rPr>
          <w:rFonts w:asciiTheme="majorHAnsi" w:hAnsiTheme="majorHAnsi" w:cstheme="majorHAnsi"/>
          <w:b/>
          <w:bCs/>
          <w:sz w:val="20"/>
          <w:szCs w:val="20"/>
        </w:rPr>
        <w:t>Coney Green, Collingham:</w:t>
      </w:r>
      <w:r w:rsidRPr="00CA29D1">
        <w:rPr>
          <w:rFonts w:asciiTheme="majorHAnsi" w:hAnsiTheme="majorHAnsi" w:cstheme="majorHAnsi"/>
          <w:sz w:val="20"/>
          <w:szCs w:val="20"/>
        </w:rPr>
        <w:t xml:space="preserve"> No progress yet on proposal to close the foot crossing and divert the footpath to use the barriered road level crossing, this is a skewed crossing and not particularly safe for pedestrians</w:t>
      </w:r>
      <w:r w:rsidR="009A5F3F" w:rsidRPr="00CA29D1">
        <w:rPr>
          <w:rFonts w:asciiTheme="majorHAnsi" w:hAnsiTheme="majorHAnsi" w:cstheme="majorHAnsi"/>
          <w:sz w:val="20"/>
          <w:szCs w:val="20"/>
        </w:rPr>
        <w:t xml:space="preserve"> – mitigation would be required</w:t>
      </w:r>
      <w:r w:rsidRPr="00CA29D1">
        <w:rPr>
          <w:rFonts w:asciiTheme="majorHAnsi" w:hAnsiTheme="majorHAnsi" w:cstheme="majorHAnsi"/>
          <w:sz w:val="20"/>
          <w:szCs w:val="20"/>
        </w:rPr>
        <w:t>.</w:t>
      </w:r>
    </w:p>
    <w:p w14:paraId="479360ED" w14:textId="5E651FC1" w:rsidR="00CB2A0C" w:rsidRPr="00CA29D1" w:rsidRDefault="00CA29D1" w:rsidP="008E4CFF">
      <w:pPr>
        <w:spacing w:line="276" w:lineRule="auto"/>
        <w:rPr>
          <w:rFonts w:asciiTheme="majorHAnsi" w:hAnsiTheme="majorHAnsi" w:cstheme="majorHAnsi"/>
          <w:sz w:val="20"/>
          <w:szCs w:val="20"/>
        </w:rPr>
      </w:pPr>
      <w:proofErr w:type="spellStart"/>
      <w:r w:rsidRPr="00CA29D1">
        <w:rPr>
          <w:rFonts w:asciiTheme="majorHAnsi" w:hAnsiTheme="majorHAnsi" w:cstheme="majorHAnsi"/>
          <w:b/>
          <w:bCs/>
          <w:sz w:val="20"/>
          <w:szCs w:val="20"/>
        </w:rPr>
        <w:t>Crifton</w:t>
      </w:r>
      <w:proofErr w:type="spellEnd"/>
      <w:r w:rsidRPr="00CA29D1">
        <w:rPr>
          <w:rFonts w:asciiTheme="majorHAnsi" w:hAnsiTheme="majorHAnsi" w:cstheme="majorHAnsi"/>
          <w:b/>
          <w:bCs/>
          <w:sz w:val="20"/>
          <w:szCs w:val="20"/>
        </w:rPr>
        <w:t xml:space="preserve"> Lane, Burton Joyce</w:t>
      </w:r>
      <w:r w:rsidRPr="00CA29D1">
        <w:rPr>
          <w:rFonts w:asciiTheme="majorHAnsi" w:hAnsiTheme="majorHAnsi" w:cstheme="majorHAnsi"/>
          <w:sz w:val="20"/>
          <w:szCs w:val="20"/>
        </w:rPr>
        <w:t>: Network Rail are looking at this crossing which is not a public right of way but is well used, there are several users with private rights.</w:t>
      </w:r>
    </w:p>
    <w:p w14:paraId="688028F2" w14:textId="3B79EEDF" w:rsidR="00CA29D1" w:rsidRPr="00CA29D1" w:rsidRDefault="00CA29D1" w:rsidP="008E4CFF">
      <w:pPr>
        <w:spacing w:line="276" w:lineRule="auto"/>
        <w:rPr>
          <w:rFonts w:asciiTheme="majorHAnsi" w:hAnsiTheme="majorHAnsi" w:cstheme="majorHAnsi"/>
          <w:sz w:val="20"/>
          <w:szCs w:val="20"/>
        </w:rPr>
      </w:pPr>
      <w:r>
        <w:rPr>
          <w:rFonts w:asciiTheme="majorHAnsi" w:hAnsiTheme="majorHAnsi" w:cstheme="majorHAnsi"/>
          <w:b/>
          <w:bCs/>
          <w:sz w:val="20"/>
          <w:szCs w:val="20"/>
        </w:rPr>
        <w:t>Kings Mill Bridge -</w:t>
      </w:r>
      <w:r w:rsidRPr="00CA29D1">
        <w:rPr>
          <w:rFonts w:asciiTheme="majorHAnsi" w:hAnsiTheme="majorHAnsi" w:cstheme="majorHAnsi"/>
          <w:sz w:val="20"/>
          <w:szCs w:val="20"/>
        </w:rPr>
        <w:t>Neil, Helen Swift and Wendy Bannerman attended a site meeting this morning to look at the surface treatment on this bridleway bridge which was installed to replace the level crossing.</w:t>
      </w:r>
      <w:r>
        <w:rPr>
          <w:rFonts w:asciiTheme="majorHAnsi" w:hAnsiTheme="majorHAnsi" w:cstheme="majorHAnsi"/>
          <w:sz w:val="20"/>
          <w:szCs w:val="20"/>
        </w:rPr>
        <w:t xml:space="preserve"> The bridge has been surfaced by NR with around 3000 rubber tiles which are now lifting </w:t>
      </w:r>
      <w:proofErr w:type="gramStart"/>
      <w:r>
        <w:rPr>
          <w:rFonts w:asciiTheme="majorHAnsi" w:hAnsiTheme="majorHAnsi" w:cstheme="majorHAnsi"/>
          <w:sz w:val="20"/>
          <w:szCs w:val="20"/>
        </w:rPr>
        <w:t>and also</w:t>
      </w:r>
      <w:proofErr w:type="gramEnd"/>
      <w:r>
        <w:rPr>
          <w:rFonts w:asciiTheme="majorHAnsi" w:hAnsiTheme="majorHAnsi" w:cstheme="majorHAnsi"/>
          <w:sz w:val="20"/>
          <w:szCs w:val="20"/>
        </w:rPr>
        <w:t xml:space="preserve"> preventing proper drainage, alternatives are being looked at.</w:t>
      </w:r>
    </w:p>
    <w:p w14:paraId="18DB0C3B" w14:textId="77777777" w:rsidR="00817720" w:rsidRPr="00C839D8" w:rsidRDefault="00817720" w:rsidP="002D2C20">
      <w:pPr>
        <w:rPr>
          <w:rFonts w:asciiTheme="majorHAnsi" w:hAnsiTheme="majorHAnsi" w:cstheme="majorHAnsi"/>
          <w:sz w:val="20"/>
          <w:szCs w:val="20"/>
          <w:highlight w:val="yellow"/>
        </w:rPr>
      </w:pPr>
    </w:p>
    <w:p w14:paraId="2671046F" w14:textId="08E86E95" w:rsidR="004A0D07" w:rsidRPr="00CA29D1" w:rsidRDefault="004A0D07" w:rsidP="00817720">
      <w:pPr>
        <w:rPr>
          <w:rFonts w:asciiTheme="majorHAnsi" w:hAnsiTheme="majorHAnsi" w:cstheme="majorHAnsi"/>
          <w:b/>
          <w:sz w:val="20"/>
          <w:szCs w:val="20"/>
        </w:rPr>
      </w:pPr>
      <w:r w:rsidRPr="00CA29D1">
        <w:rPr>
          <w:rFonts w:asciiTheme="majorHAnsi" w:hAnsiTheme="majorHAnsi" w:cstheme="majorHAnsi"/>
          <w:b/>
          <w:sz w:val="20"/>
          <w:szCs w:val="20"/>
        </w:rPr>
        <w:t xml:space="preserve">ITEM </w:t>
      </w:r>
      <w:r w:rsidR="002D2C20" w:rsidRPr="00CA29D1">
        <w:rPr>
          <w:rFonts w:asciiTheme="majorHAnsi" w:hAnsiTheme="majorHAnsi" w:cstheme="majorHAnsi"/>
          <w:b/>
          <w:sz w:val="20"/>
          <w:szCs w:val="20"/>
        </w:rPr>
        <w:t>10</w:t>
      </w:r>
      <w:r w:rsidRPr="00CA29D1">
        <w:rPr>
          <w:rFonts w:asciiTheme="majorHAnsi" w:hAnsiTheme="majorHAnsi" w:cstheme="majorHAnsi"/>
          <w:b/>
          <w:sz w:val="20"/>
          <w:szCs w:val="20"/>
        </w:rPr>
        <w:t xml:space="preserve"> – </w:t>
      </w:r>
      <w:r w:rsidR="00F567F2" w:rsidRPr="00CA29D1">
        <w:rPr>
          <w:rFonts w:asciiTheme="majorHAnsi" w:hAnsiTheme="majorHAnsi" w:cstheme="majorHAnsi"/>
          <w:b/>
          <w:sz w:val="20"/>
          <w:szCs w:val="20"/>
        </w:rPr>
        <w:t xml:space="preserve">NCC PLANNING AND </w:t>
      </w:r>
      <w:r w:rsidR="0084391D" w:rsidRPr="00CA29D1">
        <w:rPr>
          <w:rFonts w:asciiTheme="majorHAnsi" w:hAnsiTheme="majorHAnsi" w:cstheme="majorHAnsi"/>
          <w:b/>
          <w:sz w:val="20"/>
          <w:szCs w:val="20"/>
        </w:rPr>
        <w:t>RIGHTS OF WAY</w:t>
      </w:r>
      <w:r w:rsidR="00F567F2" w:rsidRPr="00CA29D1">
        <w:rPr>
          <w:rFonts w:asciiTheme="majorHAnsi" w:hAnsiTheme="majorHAnsi" w:cstheme="majorHAnsi"/>
          <w:b/>
          <w:sz w:val="20"/>
          <w:szCs w:val="20"/>
        </w:rPr>
        <w:t xml:space="preserve"> CTTE – STANDING ITEM</w:t>
      </w:r>
    </w:p>
    <w:p w14:paraId="6C29D7BC" w14:textId="28A6F877" w:rsidR="00610FAE" w:rsidRDefault="00D52A4A" w:rsidP="00932824">
      <w:pPr>
        <w:rPr>
          <w:rFonts w:asciiTheme="majorHAnsi" w:hAnsiTheme="majorHAnsi" w:cstheme="majorHAnsi"/>
          <w:sz w:val="20"/>
          <w:szCs w:val="20"/>
        </w:rPr>
      </w:pPr>
      <w:r w:rsidRPr="00D52A4A">
        <w:rPr>
          <w:rFonts w:asciiTheme="majorHAnsi" w:hAnsiTheme="majorHAnsi" w:cstheme="majorHAnsi"/>
          <w:b/>
          <w:bCs/>
          <w:sz w:val="20"/>
          <w:szCs w:val="20"/>
        </w:rPr>
        <w:t>Applications recently taken to committee</w:t>
      </w:r>
      <w:r>
        <w:rPr>
          <w:rFonts w:asciiTheme="majorHAnsi" w:hAnsiTheme="majorHAnsi" w:cstheme="majorHAnsi"/>
          <w:sz w:val="20"/>
          <w:szCs w:val="20"/>
        </w:rPr>
        <w:t xml:space="preserve">: Bridleway upgrades on Welbeck Estate land at Cuckney, 3 objectors spoke at the meeting including the Robin Hood Way Society who want to keep the paths as footpath, the routes met the ‘reasonably alleged’ criteria so it was agreed the Order would be made. </w:t>
      </w:r>
    </w:p>
    <w:p w14:paraId="1EF9B7BD" w14:textId="77777777" w:rsidR="00CA29D1" w:rsidRPr="00CA29D1" w:rsidRDefault="00CA29D1" w:rsidP="00932824">
      <w:pPr>
        <w:rPr>
          <w:rFonts w:asciiTheme="majorHAnsi" w:hAnsiTheme="majorHAnsi" w:cstheme="majorHAnsi"/>
          <w:b/>
          <w:sz w:val="20"/>
          <w:szCs w:val="20"/>
        </w:rPr>
      </w:pPr>
    </w:p>
    <w:p w14:paraId="1C46360B" w14:textId="77777777" w:rsidR="00065F98" w:rsidRPr="00CA29D1" w:rsidRDefault="004A0D07" w:rsidP="00DF1A1F">
      <w:pPr>
        <w:ind w:left="720" w:hanging="720"/>
        <w:rPr>
          <w:rFonts w:asciiTheme="majorHAnsi" w:hAnsiTheme="majorHAnsi" w:cstheme="majorHAnsi"/>
          <w:b/>
          <w:sz w:val="20"/>
          <w:szCs w:val="20"/>
        </w:rPr>
      </w:pPr>
      <w:r w:rsidRPr="00CA29D1">
        <w:rPr>
          <w:rFonts w:asciiTheme="majorHAnsi" w:hAnsiTheme="majorHAnsi" w:cstheme="majorHAnsi"/>
          <w:b/>
          <w:sz w:val="20"/>
          <w:szCs w:val="20"/>
        </w:rPr>
        <w:t xml:space="preserve">ITEM </w:t>
      </w:r>
      <w:r w:rsidR="00480A11" w:rsidRPr="00CA29D1">
        <w:rPr>
          <w:rFonts w:asciiTheme="majorHAnsi" w:hAnsiTheme="majorHAnsi" w:cstheme="majorHAnsi"/>
          <w:b/>
          <w:sz w:val="20"/>
          <w:szCs w:val="20"/>
        </w:rPr>
        <w:t>1</w:t>
      </w:r>
      <w:r w:rsidR="00F6499F" w:rsidRPr="00CA29D1">
        <w:rPr>
          <w:rFonts w:asciiTheme="majorHAnsi" w:hAnsiTheme="majorHAnsi" w:cstheme="majorHAnsi"/>
          <w:b/>
          <w:sz w:val="20"/>
          <w:szCs w:val="20"/>
        </w:rPr>
        <w:t>1</w:t>
      </w:r>
      <w:r w:rsidRPr="00CA29D1">
        <w:rPr>
          <w:rFonts w:asciiTheme="majorHAnsi" w:hAnsiTheme="majorHAnsi" w:cstheme="majorHAnsi"/>
          <w:b/>
          <w:sz w:val="20"/>
          <w:szCs w:val="20"/>
        </w:rPr>
        <w:t xml:space="preserve"> –</w:t>
      </w:r>
      <w:r w:rsidR="00F567F2" w:rsidRPr="00CA29D1">
        <w:rPr>
          <w:rFonts w:asciiTheme="majorHAnsi" w:hAnsiTheme="majorHAnsi" w:cstheme="majorHAnsi"/>
          <w:b/>
          <w:sz w:val="20"/>
          <w:szCs w:val="20"/>
        </w:rPr>
        <w:t xml:space="preserve"> TOWN OR VILLAGE GREENS/ COMMON LAND – STANDING ITEM</w:t>
      </w:r>
      <w:r w:rsidRPr="00CA29D1">
        <w:rPr>
          <w:rFonts w:asciiTheme="majorHAnsi" w:hAnsiTheme="majorHAnsi" w:cstheme="majorHAnsi"/>
          <w:b/>
          <w:sz w:val="20"/>
          <w:szCs w:val="20"/>
        </w:rPr>
        <w:t xml:space="preserve"> </w:t>
      </w:r>
    </w:p>
    <w:p w14:paraId="4C940974" w14:textId="37374339" w:rsidR="00DF1A1F" w:rsidRPr="00CA29D1" w:rsidRDefault="00930A70" w:rsidP="00610FAE">
      <w:pPr>
        <w:ind w:left="720" w:hanging="720"/>
        <w:rPr>
          <w:rFonts w:asciiTheme="majorHAnsi" w:hAnsiTheme="majorHAnsi" w:cstheme="majorHAnsi"/>
          <w:sz w:val="20"/>
          <w:szCs w:val="20"/>
        </w:rPr>
      </w:pPr>
      <w:r>
        <w:rPr>
          <w:rFonts w:asciiTheme="majorHAnsi" w:hAnsiTheme="majorHAnsi" w:cstheme="majorHAnsi"/>
          <w:sz w:val="20"/>
          <w:szCs w:val="20"/>
        </w:rPr>
        <w:t>No update</w:t>
      </w:r>
      <w:r w:rsidR="0084391D" w:rsidRPr="00CA29D1">
        <w:rPr>
          <w:rFonts w:asciiTheme="majorHAnsi" w:hAnsiTheme="majorHAnsi" w:cstheme="majorHAnsi"/>
          <w:sz w:val="20"/>
          <w:szCs w:val="20"/>
        </w:rPr>
        <w:t>.</w:t>
      </w:r>
    </w:p>
    <w:p w14:paraId="663B8F97" w14:textId="77777777" w:rsidR="00D2261A" w:rsidRPr="00C839D8" w:rsidRDefault="00D2261A" w:rsidP="00A84A8D">
      <w:pPr>
        <w:rPr>
          <w:rFonts w:asciiTheme="majorHAnsi" w:hAnsiTheme="majorHAnsi" w:cstheme="majorHAnsi"/>
          <w:b/>
          <w:sz w:val="20"/>
          <w:szCs w:val="20"/>
          <w:highlight w:val="yellow"/>
        </w:rPr>
      </w:pPr>
    </w:p>
    <w:p w14:paraId="160075A4" w14:textId="77777777" w:rsidR="004A0D07" w:rsidRPr="00930A70" w:rsidRDefault="004A0D07" w:rsidP="00E87824">
      <w:pPr>
        <w:ind w:left="720" w:hanging="720"/>
        <w:rPr>
          <w:rFonts w:asciiTheme="majorHAnsi" w:hAnsiTheme="majorHAnsi" w:cstheme="majorHAnsi"/>
          <w:b/>
          <w:sz w:val="20"/>
          <w:szCs w:val="20"/>
        </w:rPr>
      </w:pPr>
      <w:r w:rsidRPr="00930A70">
        <w:rPr>
          <w:rFonts w:asciiTheme="majorHAnsi" w:hAnsiTheme="majorHAnsi" w:cstheme="majorHAnsi"/>
          <w:b/>
          <w:sz w:val="20"/>
          <w:szCs w:val="20"/>
        </w:rPr>
        <w:t>ITEM 1</w:t>
      </w:r>
      <w:r w:rsidR="00F6499F" w:rsidRPr="00930A70">
        <w:rPr>
          <w:rFonts w:asciiTheme="majorHAnsi" w:hAnsiTheme="majorHAnsi" w:cstheme="majorHAnsi"/>
          <w:b/>
          <w:sz w:val="20"/>
          <w:szCs w:val="20"/>
        </w:rPr>
        <w:t>2</w:t>
      </w:r>
      <w:r w:rsidRPr="00930A70">
        <w:rPr>
          <w:rFonts w:asciiTheme="majorHAnsi" w:hAnsiTheme="majorHAnsi" w:cstheme="majorHAnsi"/>
          <w:b/>
          <w:sz w:val="20"/>
          <w:szCs w:val="20"/>
        </w:rPr>
        <w:t xml:space="preserve"> – </w:t>
      </w:r>
      <w:r w:rsidR="00F567F2" w:rsidRPr="00930A70">
        <w:rPr>
          <w:rFonts w:asciiTheme="majorHAnsi" w:hAnsiTheme="majorHAnsi" w:cstheme="majorHAnsi"/>
          <w:b/>
          <w:sz w:val="20"/>
          <w:szCs w:val="20"/>
        </w:rPr>
        <w:t>PPOs AND DMMOs – STANDING ITEM</w:t>
      </w:r>
    </w:p>
    <w:p w14:paraId="0D6D57EF" w14:textId="16A99700" w:rsidR="000D5C1B" w:rsidRDefault="000D5C1B" w:rsidP="000D5C1B">
      <w:pPr>
        <w:spacing w:line="276" w:lineRule="auto"/>
        <w:rPr>
          <w:rFonts w:asciiTheme="majorHAnsi" w:hAnsiTheme="majorHAnsi" w:cstheme="majorHAnsi"/>
          <w:sz w:val="20"/>
          <w:szCs w:val="20"/>
        </w:rPr>
      </w:pPr>
      <w:r>
        <w:rPr>
          <w:rFonts w:asciiTheme="majorHAnsi" w:hAnsiTheme="majorHAnsi" w:cstheme="majorHAnsi"/>
          <w:sz w:val="20"/>
          <w:szCs w:val="20"/>
        </w:rPr>
        <w:t xml:space="preserve">The </w:t>
      </w:r>
      <w:r w:rsidRPr="000D5C1B">
        <w:rPr>
          <w:rFonts w:asciiTheme="majorHAnsi" w:hAnsiTheme="majorHAnsi" w:cstheme="majorHAnsi"/>
          <w:sz w:val="20"/>
          <w:szCs w:val="20"/>
        </w:rPr>
        <w:t xml:space="preserve">Public Inquiry on Greasley </w:t>
      </w:r>
      <w:r>
        <w:rPr>
          <w:rFonts w:asciiTheme="majorHAnsi" w:hAnsiTheme="majorHAnsi" w:cstheme="majorHAnsi"/>
          <w:sz w:val="20"/>
          <w:szCs w:val="20"/>
        </w:rPr>
        <w:t>foot</w:t>
      </w:r>
      <w:r w:rsidRPr="000D5C1B">
        <w:rPr>
          <w:rFonts w:asciiTheme="majorHAnsi" w:hAnsiTheme="majorHAnsi" w:cstheme="majorHAnsi"/>
          <w:sz w:val="20"/>
          <w:szCs w:val="20"/>
        </w:rPr>
        <w:t>paths 32 and 40 was concluded and an interim decision made by the Inspector, amendments to the Order are now out on consultation until 19</w:t>
      </w:r>
      <w:r w:rsidRPr="000D5C1B">
        <w:rPr>
          <w:rFonts w:asciiTheme="majorHAnsi" w:hAnsiTheme="majorHAnsi" w:cstheme="majorHAnsi"/>
          <w:sz w:val="20"/>
          <w:szCs w:val="20"/>
          <w:vertAlign w:val="superscript"/>
        </w:rPr>
        <w:t>th</w:t>
      </w:r>
      <w:r w:rsidRPr="000D5C1B">
        <w:rPr>
          <w:rFonts w:asciiTheme="majorHAnsi" w:hAnsiTheme="majorHAnsi" w:cstheme="majorHAnsi"/>
          <w:sz w:val="20"/>
          <w:szCs w:val="20"/>
        </w:rPr>
        <w:t xml:space="preserve"> Feb 2023</w:t>
      </w:r>
      <w:r>
        <w:rPr>
          <w:rFonts w:asciiTheme="majorHAnsi" w:hAnsiTheme="majorHAnsi" w:cstheme="majorHAnsi"/>
          <w:sz w:val="20"/>
          <w:szCs w:val="20"/>
        </w:rPr>
        <w:t>.</w:t>
      </w:r>
    </w:p>
    <w:p w14:paraId="36D327EB" w14:textId="787A4758" w:rsidR="000D5C1B" w:rsidRDefault="000D5C1B" w:rsidP="000D5C1B">
      <w:pPr>
        <w:spacing w:line="276" w:lineRule="auto"/>
        <w:rPr>
          <w:rFonts w:asciiTheme="majorHAnsi" w:hAnsiTheme="majorHAnsi" w:cstheme="majorHAnsi"/>
          <w:sz w:val="20"/>
          <w:szCs w:val="20"/>
        </w:rPr>
      </w:pPr>
      <w:r>
        <w:rPr>
          <w:rFonts w:asciiTheme="majorHAnsi" w:hAnsiTheme="majorHAnsi" w:cstheme="majorHAnsi"/>
          <w:sz w:val="20"/>
          <w:szCs w:val="20"/>
        </w:rPr>
        <w:t>An Elston Footpath Order has also been confirmed by the Planning Inspectorate with minor modifications, some tidying up will be needed at some stage with PPOs, as not all routes are needed or available on the ground.</w:t>
      </w:r>
    </w:p>
    <w:p w14:paraId="060FEC6A" w14:textId="77777777" w:rsidR="002E67D8" w:rsidRPr="000D5C1B" w:rsidRDefault="002E67D8" w:rsidP="000D5C1B">
      <w:pPr>
        <w:spacing w:line="276" w:lineRule="auto"/>
        <w:rPr>
          <w:rFonts w:asciiTheme="majorHAnsi" w:hAnsiTheme="majorHAnsi" w:cstheme="majorHAnsi"/>
          <w:sz w:val="20"/>
          <w:szCs w:val="20"/>
        </w:rPr>
      </w:pPr>
    </w:p>
    <w:p w14:paraId="4A7A81B3" w14:textId="58CE9F4B" w:rsidR="002E67D8" w:rsidRPr="00930A70" w:rsidRDefault="00C24F97" w:rsidP="002E67D8">
      <w:pPr>
        <w:spacing w:line="276" w:lineRule="auto"/>
        <w:ind w:left="720" w:hanging="720"/>
        <w:rPr>
          <w:rFonts w:asciiTheme="majorHAnsi" w:hAnsiTheme="majorHAnsi" w:cstheme="majorHAnsi"/>
          <w:sz w:val="20"/>
          <w:szCs w:val="20"/>
        </w:rPr>
      </w:pPr>
      <w:r w:rsidRPr="00930A70">
        <w:rPr>
          <w:rFonts w:asciiTheme="majorHAnsi" w:hAnsiTheme="majorHAnsi" w:cstheme="majorHAnsi"/>
          <w:b/>
          <w:bCs/>
          <w:sz w:val="20"/>
          <w:szCs w:val="20"/>
        </w:rPr>
        <w:t>PPOs:</w:t>
      </w:r>
      <w:r w:rsidRPr="00930A70">
        <w:rPr>
          <w:rFonts w:asciiTheme="majorHAnsi" w:hAnsiTheme="majorHAnsi" w:cstheme="majorHAnsi"/>
          <w:sz w:val="20"/>
          <w:szCs w:val="20"/>
        </w:rPr>
        <w:t xml:space="preserve"> </w:t>
      </w:r>
      <w:r w:rsidR="00907CB1" w:rsidRPr="00930A70">
        <w:rPr>
          <w:rFonts w:asciiTheme="majorHAnsi" w:hAnsiTheme="majorHAnsi" w:cstheme="majorHAnsi"/>
          <w:sz w:val="20"/>
          <w:szCs w:val="20"/>
        </w:rPr>
        <w:t xml:space="preserve">There </w:t>
      </w:r>
      <w:r w:rsidR="00664BD7" w:rsidRPr="00930A70">
        <w:rPr>
          <w:rFonts w:asciiTheme="majorHAnsi" w:hAnsiTheme="majorHAnsi" w:cstheme="majorHAnsi"/>
          <w:sz w:val="20"/>
          <w:szCs w:val="20"/>
        </w:rPr>
        <w:t xml:space="preserve">is a temporary lull in PPOs as the dedicated Diversion Officer has left the County Council, normal progress will resume once the vacancy is filled. </w:t>
      </w:r>
      <w:r w:rsidR="00907CB1" w:rsidRPr="00930A70">
        <w:rPr>
          <w:rFonts w:asciiTheme="majorHAnsi" w:hAnsiTheme="majorHAnsi" w:cstheme="majorHAnsi"/>
          <w:sz w:val="20"/>
          <w:szCs w:val="20"/>
        </w:rPr>
        <w:t xml:space="preserve"> </w:t>
      </w:r>
    </w:p>
    <w:p w14:paraId="268DFB9C" w14:textId="218BDE23" w:rsidR="00907CB1" w:rsidRDefault="00907CB1" w:rsidP="00AC4240">
      <w:pPr>
        <w:spacing w:line="276" w:lineRule="auto"/>
        <w:ind w:left="720" w:hanging="720"/>
        <w:rPr>
          <w:rFonts w:asciiTheme="majorHAnsi" w:hAnsiTheme="majorHAnsi" w:cstheme="majorHAnsi"/>
          <w:sz w:val="20"/>
          <w:szCs w:val="20"/>
        </w:rPr>
      </w:pPr>
      <w:r w:rsidRPr="00930A70">
        <w:rPr>
          <w:rFonts w:asciiTheme="majorHAnsi" w:hAnsiTheme="majorHAnsi" w:cstheme="majorHAnsi"/>
          <w:b/>
          <w:bCs/>
          <w:sz w:val="20"/>
          <w:szCs w:val="20"/>
        </w:rPr>
        <w:t>DMMOs</w:t>
      </w:r>
      <w:r w:rsidR="00C24F97" w:rsidRPr="00930A70">
        <w:rPr>
          <w:rFonts w:asciiTheme="majorHAnsi" w:hAnsiTheme="majorHAnsi" w:cstheme="majorHAnsi"/>
          <w:b/>
          <w:bCs/>
          <w:sz w:val="20"/>
          <w:szCs w:val="20"/>
        </w:rPr>
        <w:t>:</w:t>
      </w:r>
      <w:r w:rsidRPr="00930A70">
        <w:rPr>
          <w:rFonts w:asciiTheme="majorHAnsi" w:hAnsiTheme="majorHAnsi" w:cstheme="majorHAnsi"/>
          <w:sz w:val="20"/>
          <w:szCs w:val="20"/>
        </w:rPr>
        <w:t xml:space="preserve"> </w:t>
      </w:r>
      <w:r w:rsidR="00930A70" w:rsidRPr="00930A70">
        <w:rPr>
          <w:rFonts w:asciiTheme="majorHAnsi" w:hAnsiTheme="majorHAnsi" w:cstheme="majorHAnsi"/>
          <w:sz w:val="20"/>
          <w:szCs w:val="20"/>
        </w:rPr>
        <w:t>In progress for paths at: Warsop, Babbington, Mission to Finningley, Pleasley Vale, East Retford and West Bridgford</w:t>
      </w:r>
      <w:r w:rsidR="00930A70">
        <w:rPr>
          <w:rFonts w:asciiTheme="majorHAnsi" w:hAnsiTheme="majorHAnsi" w:cstheme="majorHAnsi"/>
          <w:sz w:val="20"/>
          <w:szCs w:val="20"/>
        </w:rPr>
        <w:t>. With PINS: Elston, Ethel Avenue, West Markham, Bilsthorpe, Trent Hills, Everton and Gringley, and Nettleworth.</w:t>
      </w:r>
    </w:p>
    <w:p w14:paraId="0DD5B0FF" w14:textId="6562A92E" w:rsidR="00930A70" w:rsidRDefault="00930A70" w:rsidP="00930A70">
      <w:pPr>
        <w:spacing w:line="276" w:lineRule="auto"/>
        <w:rPr>
          <w:rFonts w:asciiTheme="majorHAnsi" w:hAnsiTheme="majorHAnsi" w:cstheme="majorHAnsi"/>
          <w:b/>
          <w:bCs/>
          <w:sz w:val="20"/>
          <w:szCs w:val="20"/>
        </w:rPr>
      </w:pPr>
      <w:r>
        <w:rPr>
          <w:rFonts w:asciiTheme="majorHAnsi" w:hAnsiTheme="majorHAnsi" w:cstheme="majorHAnsi"/>
          <w:b/>
          <w:bCs/>
          <w:sz w:val="20"/>
          <w:szCs w:val="20"/>
        </w:rPr>
        <w:t>3 New applications received so far this year.</w:t>
      </w:r>
    </w:p>
    <w:p w14:paraId="23861835" w14:textId="77777777" w:rsidR="00930A70" w:rsidRPr="00930A70" w:rsidRDefault="00930A70" w:rsidP="00AC4240">
      <w:pPr>
        <w:spacing w:line="276" w:lineRule="auto"/>
        <w:ind w:left="720" w:hanging="720"/>
        <w:rPr>
          <w:rFonts w:asciiTheme="majorHAnsi" w:hAnsiTheme="majorHAnsi" w:cstheme="majorHAnsi"/>
          <w:sz w:val="20"/>
          <w:szCs w:val="20"/>
        </w:rPr>
      </w:pPr>
    </w:p>
    <w:p w14:paraId="3F3C4F88" w14:textId="77777777" w:rsidR="002E67D8" w:rsidRDefault="002E67D8" w:rsidP="004832C1">
      <w:pPr>
        <w:rPr>
          <w:rFonts w:asciiTheme="majorHAnsi" w:hAnsiTheme="majorHAnsi" w:cstheme="majorHAnsi"/>
          <w:b/>
          <w:sz w:val="20"/>
          <w:szCs w:val="20"/>
        </w:rPr>
      </w:pPr>
    </w:p>
    <w:p w14:paraId="01D4415B" w14:textId="77777777" w:rsidR="002E67D8" w:rsidRDefault="002E67D8" w:rsidP="004832C1">
      <w:pPr>
        <w:rPr>
          <w:rFonts w:asciiTheme="majorHAnsi" w:hAnsiTheme="majorHAnsi" w:cstheme="majorHAnsi"/>
          <w:b/>
          <w:sz w:val="20"/>
          <w:szCs w:val="20"/>
        </w:rPr>
      </w:pPr>
    </w:p>
    <w:p w14:paraId="00C9CD0D" w14:textId="77777777" w:rsidR="002E67D8" w:rsidRDefault="002E67D8" w:rsidP="004832C1">
      <w:pPr>
        <w:rPr>
          <w:rFonts w:asciiTheme="majorHAnsi" w:hAnsiTheme="majorHAnsi" w:cstheme="majorHAnsi"/>
          <w:b/>
          <w:sz w:val="20"/>
          <w:szCs w:val="20"/>
        </w:rPr>
      </w:pPr>
    </w:p>
    <w:p w14:paraId="26D07BFE" w14:textId="77777777" w:rsidR="002E67D8" w:rsidRDefault="002E67D8" w:rsidP="004832C1">
      <w:pPr>
        <w:rPr>
          <w:rFonts w:asciiTheme="majorHAnsi" w:hAnsiTheme="majorHAnsi" w:cstheme="majorHAnsi"/>
          <w:b/>
          <w:sz w:val="20"/>
          <w:szCs w:val="20"/>
        </w:rPr>
      </w:pPr>
    </w:p>
    <w:p w14:paraId="301A3544" w14:textId="77777777" w:rsidR="002E67D8" w:rsidRDefault="002E67D8" w:rsidP="004832C1">
      <w:pPr>
        <w:rPr>
          <w:rFonts w:asciiTheme="majorHAnsi" w:hAnsiTheme="majorHAnsi" w:cstheme="majorHAnsi"/>
          <w:b/>
          <w:sz w:val="20"/>
          <w:szCs w:val="20"/>
        </w:rPr>
      </w:pPr>
    </w:p>
    <w:p w14:paraId="3931A592" w14:textId="273179CB" w:rsidR="004A0D07" w:rsidRPr="00930A70" w:rsidRDefault="004A0D07" w:rsidP="004832C1">
      <w:pPr>
        <w:rPr>
          <w:rFonts w:asciiTheme="majorHAnsi" w:hAnsiTheme="majorHAnsi" w:cstheme="majorHAnsi"/>
          <w:b/>
          <w:sz w:val="20"/>
          <w:szCs w:val="20"/>
        </w:rPr>
      </w:pPr>
      <w:r w:rsidRPr="00930A70">
        <w:rPr>
          <w:rFonts w:asciiTheme="majorHAnsi" w:hAnsiTheme="majorHAnsi" w:cstheme="majorHAnsi"/>
          <w:b/>
          <w:sz w:val="20"/>
          <w:szCs w:val="20"/>
        </w:rPr>
        <w:t>ITEM 1</w:t>
      </w:r>
      <w:r w:rsidR="0021350C" w:rsidRPr="00930A70">
        <w:rPr>
          <w:rFonts w:asciiTheme="majorHAnsi" w:hAnsiTheme="majorHAnsi" w:cstheme="majorHAnsi"/>
          <w:b/>
          <w:sz w:val="20"/>
          <w:szCs w:val="20"/>
        </w:rPr>
        <w:t>3</w:t>
      </w:r>
      <w:r w:rsidRPr="00930A70">
        <w:rPr>
          <w:rFonts w:asciiTheme="majorHAnsi" w:hAnsiTheme="majorHAnsi" w:cstheme="majorHAnsi"/>
          <w:b/>
          <w:sz w:val="20"/>
          <w:szCs w:val="20"/>
        </w:rPr>
        <w:t xml:space="preserve"> – </w:t>
      </w:r>
      <w:r w:rsidR="00F567F2" w:rsidRPr="00930A70">
        <w:rPr>
          <w:rFonts w:asciiTheme="majorHAnsi" w:hAnsiTheme="majorHAnsi" w:cstheme="majorHAnsi"/>
          <w:b/>
          <w:sz w:val="20"/>
          <w:szCs w:val="20"/>
        </w:rPr>
        <w:t>ANY OTHER BUSINESS/ MEMBERS UPDATE</w:t>
      </w:r>
    </w:p>
    <w:p w14:paraId="75BD74B6" w14:textId="40ED7D77" w:rsidR="00D53FB6" w:rsidRDefault="00D53FB6" w:rsidP="006E653C">
      <w:pPr>
        <w:spacing w:line="276" w:lineRule="auto"/>
        <w:rPr>
          <w:rFonts w:asciiTheme="majorHAnsi" w:hAnsiTheme="majorHAnsi" w:cstheme="majorHAnsi"/>
          <w:sz w:val="20"/>
          <w:szCs w:val="20"/>
        </w:rPr>
      </w:pPr>
      <w:r w:rsidRPr="00930A70">
        <w:rPr>
          <w:rFonts w:asciiTheme="majorHAnsi" w:hAnsiTheme="majorHAnsi" w:cstheme="majorHAnsi"/>
          <w:b/>
          <w:bCs/>
          <w:sz w:val="20"/>
          <w:szCs w:val="20"/>
        </w:rPr>
        <w:t xml:space="preserve">BHS Ride by your side Gate Fund: </w:t>
      </w:r>
      <w:r w:rsidRPr="00930A70">
        <w:rPr>
          <w:rFonts w:asciiTheme="majorHAnsi" w:hAnsiTheme="majorHAnsi" w:cstheme="majorHAnsi"/>
          <w:sz w:val="20"/>
          <w:szCs w:val="20"/>
        </w:rPr>
        <w:t xml:space="preserve">The BHS have funding available to replace </w:t>
      </w:r>
      <w:r w:rsidR="00930A70">
        <w:rPr>
          <w:rFonts w:asciiTheme="majorHAnsi" w:hAnsiTheme="majorHAnsi" w:cstheme="majorHAnsi"/>
          <w:sz w:val="20"/>
          <w:szCs w:val="20"/>
        </w:rPr>
        <w:t>two</w:t>
      </w:r>
      <w:r w:rsidRPr="00930A70">
        <w:rPr>
          <w:rFonts w:asciiTheme="majorHAnsi" w:hAnsiTheme="majorHAnsi" w:cstheme="majorHAnsi"/>
          <w:sz w:val="20"/>
          <w:szCs w:val="20"/>
        </w:rPr>
        <w:t xml:space="preserve"> bridleway </w:t>
      </w:r>
      <w:proofErr w:type="gramStart"/>
      <w:r w:rsidRPr="00930A70">
        <w:rPr>
          <w:rFonts w:asciiTheme="majorHAnsi" w:hAnsiTheme="majorHAnsi" w:cstheme="majorHAnsi"/>
          <w:sz w:val="20"/>
          <w:szCs w:val="20"/>
        </w:rPr>
        <w:t>gate</w:t>
      </w:r>
      <w:proofErr w:type="gramEnd"/>
      <w:r w:rsidRPr="00930A70">
        <w:rPr>
          <w:rFonts w:asciiTheme="majorHAnsi" w:hAnsiTheme="majorHAnsi" w:cstheme="majorHAnsi"/>
          <w:sz w:val="20"/>
          <w:szCs w:val="20"/>
        </w:rPr>
        <w:t xml:space="preserve"> in each County, any suggestions welcome, Helen Swift from the CA Team has suggested Strelley BW1 at </w:t>
      </w:r>
      <w:proofErr w:type="spellStart"/>
      <w:r w:rsidRPr="00930A70">
        <w:rPr>
          <w:rFonts w:asciiTheme="majorHAnsi" w:hAnsiTheme="majorHAnsi" w:cstheme="majorHAnsi"/>
          <w:sz w:val="20"/>
          <w:szCs w:val="20"/>
        </w:rPr>
        <w:t>Oldmoor</w:t>
      </w:r>
      <w:proofErr w:type="spellEnd"/>
      <w:r w:rsidRPr="00930A70">
        <w:rPr>
          <w:rFonts w:asciiTheme="majorHAnsi" w:hAnsiTheme="majorHAnsi" w:cstheme="majorHAnsi"/>
          <w:sz w:val="20"/>
          <w:szCs w:val="20"/>
        </w:rPr>
        <w:t xml:space="preserve"> Farm.</w:t>
      </w:r>
    </w:p>
    <w:p w14:paraId="71F32195" w14:textId="77777777" w:rsidR="00FC687D" w:rsidRPr="00930A70" w:rsidRDefault="00FC687D" w:rsidP="006E653C">
      <w:pPr>
        <w:spacing w:line="276" w:lineRule="auto"/>
        <w:rPr>
          <w:rFonts w:asciiTheme="majorHAnsi" w:hAnsiTheme="majorHAnsi" w:cstheme="majorHAnsi"/>
          <w:sz w:val="20"/>
          <w:szCs w:val="20"/>
        </w:rPr>
      </w:pPr>
    </w:p>
    <w:p w14:paraId="68371816" w14:textId="4A94BF9D" w:rsidR="00432F4F" w:rsidRDefault="00C44435" w:rsidP="00A55042">
      <w:pPr>
        <w:rPr>
          <w:rFonts w:asciiTheme="majorHAnsi" w:hAnsiTheme="majorHAnsi" w:cstheme="majorHAnsi"/>
          <w:sz w:val="20"/>
          <w:szCs w:val="20"/>
        </w:rPr>
      </w:pPr>
      <w:r w:rsidRPr="00930A70">
        <w:rPr>
          <w:rFonts w:asciiTheme="majorHAnsi" w:hAnsiTheme="majorHAnsi" w:cstheme="majorHAnsi"/>
          <w:b/>
          <w:bCs/>
          <w:sz w:val="20"/>
          <w:szCs w:val="20"/>
        </w:rPr>
        <w:t>Joint LAF Meeting:</w:t>
      </w:r>
      <w:r w:rsidRPr="00930A70">
        <w:rPr>
          <w:rFonts w:asciiTheme="majorHAnsi" w:hAnsiTheme="majorHAnsi" w:cstheme="majorHAnsi"/>
          <w:sz w:val="20"/>
          <w:szCs w:val="20"/>
        </w:rPr>
        <w:t xml:space="preserve"> The City LAF have proposed a joint meeting to discuss City/County </w:t>
      </w:r>
      <w:r w:rsidR="000D5C1B" w:rsidRPr="00930A70">
        <w:rPr>
          <w:rFonts w:asciiTheme="majorHAnsi" w:hAnsiTheme="majorHAnsi" w:cstheme="majorHAnsi"/>
          <w:sz w:val="20"/>
          <w:szCs w:val="20"/>
        </w:rPr>
        <w:t>issues,</w:t>
      </w:r>
      <w:r w:rsidR="000D5C1B">
        <w:rPr>
          <w:rFonts w:asciiTheme="majorHAnsi" w:hAnsiTheme="majorHAnsi" w:cstheme="majorHAnsi"/>
          <w:sz w:val="20"/>
          <w:szCs w:val="20"/>
        </w:rPr>
        <w:t xml:space="preserve"> including a potential bridge over the A52,</w:t>
      </w:r>
      <w:r w:rsidRPr="00930A70">
        <w:rPr>
          <w:rFonts w:asciiTheme="majorHAnsi" w:hAnsiTheme="majorHAnsi" w:cstheme="majorHAnsi"/>
          <w:sz w:val="20"/>
          <w:szCs w:val="20"/>
        </w:rPr>
        <w:t xml:space="preserve"> it was agreed this would be a good idea.</w:t>
      </w:r>
      <w:r w:rsidR="00930A70">
        <w:rPr>
          <w:rFonts w:asciiTheme="majorHAnsi" w:hAnsiTheme="majorHAnsi" w:cstheme="majorHAnsi"/>
          <w:sz w:val="20"/>
          <w:szCs w:val="20"/>
        </w:rPr>
        <w:t xml:space="preserve"> Neil to communicate with John Lee (City Council) and sort a date</w:t>
      </w:r>
      <w:r w:rsidR="000D5C1B">
        <w:rPr>
          <w:rFonts w:asciiTheme="majorHAnsi" w:hAnsiTheme="majorHAnsi" w:cstheme="majorHAnsi"/>
          <w:sz w:val="20"/>
          <w:szCs w:val="20"/>
        </w:rPr>
        <w:t xml:space="preserve"> probably in April</w:t>
      </w:r>
      <w:r w:rsidR="00930A70">
        <w:rPr>
          <w:rFonts w:asciiTheme="majorHAnsi" w:hAnsiTheme="majorHAnsi" w:cstheme="majorHAnsi"/>
          <w:sz w:val="20"/>
          <w:szCs w:val="20"/>
        </w:rPr>
        <w:t>.</w:t>
      </w:r>
    </w:p>
    <w:p w14:paraId="4787D46F" w14:textId="77777777" w:rsidR="00FC687D" w:rsidRPr="00930A70" w:rsidRDefault="00FC687D" w:rsidP="00A55042">
      <w:pPr>
        <w:rPr>
          <w:rFonts w:asciiTheme="majorHAnsi" w:hAnsiTheme="majorHAnsi" w:cstheme="majorHAnsi"/>
          <w:sz w:val="20"/>
          <w:szCs w:val="20"/>
        </w:rPr>
      </w:pPr>
    </w:p>
    <w:p w14:paraId="58A9A809" w14:textId="4207FCFE" w:rsidR="000D5C1B" w:rsidRDefault="00FC687D" w:rsidP="00BB74B8">
      <w:pPr>
        <w:rPr>
          <w:rFonts w:asciiTheme="majorHAnsi" w:hAnsiTheme="majorHAnsi" w:cstheme="majorHAnsi"/>
          <w:sz w:val="20"/>
          <w:szCs w:val="20"/>
        </w:rPr>
      </w:pPr>
      <w:r w:rsidRPr="00FC687D">
        <w:rPr>
          <w:rFonts w:asciiTheme="majorHAnsi" w:hAnsiTheme="majorHAnsi" w:cstheme="majorHAnsi"/>
          <w:b/>
          <w:bCs/>
          <w:sz w:val="20"/>
          <w:szCs w:val="20"/>
        </w:rPr>
        <w:t>Robin Hood Way at Farnsfield</w:t>
      </w:r>
      <w:r>
        <w:rPr>
          <w:rFonts w:asciiTheme="majorHAnsi" w:hAnsiTheme="majorHAnsi" w:cstheme="majorHAnsi"/>
          <w:sz w:val="20"/>
          <w:szCs w:val="20"/>
        </w:rPr>
        <w:t xml:space="preserve"> – Concern was expressed that with the upcoming improvements to roundabouts on the A614 the White Post Farm crossing point would need additional safety measures.</w:t>
      </w:r>
    </w:p>
    <w:p w14:paraId="4781688D" w14:textId="77777777" w:rsidR="00FC687D" w:rsidRDefault="00FC687D" w:rsidP="00BB74B8">
      <w:pPr>
        <w:rPr>
          <w:rFonts w:asciiTheme="majorHAnsi" w:hAnsiTheme="majorHAnsi" w:cstheme="majorHAnsi"/>
          <w:sz w:val="20"/>
          <w:szCs w:val="20"/>
        </w:rPr>
      </w:pPr>
    </w:p>
    <w:p w14:paraId="21965CB2" w14:textId="6B71EF17" w:rsidR="00FC687D" w:rsidRDefault="00FC687D" w:rsidP="00BB74B8">
      <w:pPr>
        <w:rPr>
          <w:rFonts w:asciiTheme="majorHAnsi" w:hAnsiTheme="majorHAnsi" w:cstheme="majorHAnsi"/>
          <w:sz w:val="20"/>
          <w:szCs w:val="20"/>
        </w:rPr>
      </w:pPr>
      <w:r w:rsidRPr="00FC687D">
        <w:rPr>
          <w:rFonts w:asciiTheme="majorHAnsi" w:hAnsiTheme="majorHAnsi" w:cstheme="majorHAnsi"/>
          <w:b/>
          <w:bCs/>
          <w:sz w:val="20"/>
          <w:szCs w:val="20"/>
        </w:rPr>
        <w:t>Calverton Railway Track Path</w:t>
      </w:r>
      <w:r>
        <w:rPr>
          <w:rFonts w:asciiTheme="majorHAnsi" w:hAnsiTheme="majorHAnsi" w:cstheme="majorHAnsi"/>
          <w:sz w:val="20"/>
          <w:szCs w:val="20"/>
        </w:rPr>
        <w:t xml:space="preserve"> – a feasibility study has been carried out and a report is expected shortly, hopefully some works will then commence on this potentially very useful multiuser trail.</w:t>
      </w:r>
    </w:p>
    <w:p w14:paraId="7113FEE8" w14:textId="77777777" w:rsidR="002E67D8" w:rsidRDefault="002E67D8" w:rsidP="00BB74B8">
      <w:pPr>
        <w:rPr>
          <w:rFonts w:asciiTheme="majorHAnsi" w:hAnsiTheme="majorHAnsi" w:cstheme="majorHAnsi"/>
          <w:b/>
          <w:bCs/>
          <w:sz w:val="20"/>
          <w:szCs w:val="20"/>
        </w:rPr>
      </w:pPr>
    </w:p>
    <w:p w14:paraId="0CEE27BD" w14:textId="09C1F656" w:rsidR="00FC687D" w:rsidRDefault="00FC687D" w:rsidP="00BB74B8">
      <w:pPr>
        <w:rPr>
          <w:rFonts w:asciiTheme="majorHAnsi" w:hAnsiTheme="majorHAnsi" w:cstheme="majorHAnsi"/>
          <w:sz w:val="20"/>
          <w:szCs w:val="20"/>
        </w:rPr>
      </w:pPr>
      <w:r w:rsidRPr="00FC687D">
        <w:rPr>
          <w:rFonts w:asciiTheme="majorHAnsi" w:hAnsiTheme="majorHAnsi" w:cstheme="majorHAnsi"/>
          <w:b/>
          <w:bCs/>
          <w:sz w:val="20"/>
          <w:szCs w:val="20"/>
        </w:rPr>
        <w:t>Dead Slow Campaign</w:t>
      </w:r>
      <w:r>
        <w:rPr>
          <w:rFonts w:asciiTheme="majorHAnsi" w:hAnsiTheme="majorHAnsi" w:cstheme="majorHAnsi"/>
          <w:sz w:val="20"/>
          <w:szCs w:val="20"/>
        </w:rPr>
        <w:t xml:space="preserve"> – Helen Swift provided a brief update on this; signs are being temporarily located around the County where there has been an identified risk to horse riders from fast moving inconsiderate motorists.</w:t>
      </w:r>
    </w:p>
    <w:p w14:paraId="40AC76FC" w14:textId="77777777" w:rsidR="000D5C1B" w:rsidRDefault="000D5C1B" w:rsidP="00BB74B8">
      <w:pPr>
        <w:rPr>
          <w:rFonts w:asciiTheme="majorHAnsi" w:hAnsiTheme="majorHAnsi" w:cstheme="majorHAnsi"/>
          <w:sz w:val="20"/>
          <w:szCs w:val="20"/>
        </w:rPr>
      </w:pPr>
    </w:p>
    <w:p w14:paraId="24A3FEBA" w14:textId="7FA038B5" w:rsidR="004A0D07" w:rsidRPr="00930A70" w:rsidRDefault="004A0D07" w:rsidP="00BB74B8">
      <w:pPr>
        <w:rPr>
          <w:rFonts w:asciiTheme="majorHAnsi" w:hAnsiTheme="majorHAnsi" w:cstheme="majorHAnsi"/>
          <w:b/>
          <w:sz w:val="20"/>
          <w:szCs w:val="20"/>
        </w:rPr>
      </w:pPr>
      <w:r w:rsidRPr="00930A70">
        <w:rPr>
          <w:rFonts w:asciiTheme="majorHAnsi" w:hAnsiTheme="majorHAnsi" w:cstheme="majorHAnsi"/>
          <w:b/>
          <w:sz w:val="20"/>
          <w:szCs w:val="20"/>
        </w:rPr>
        <w:t>ITEM 1</w:t>
      </w:r>
      <w:r w:rsidR="002C2F6A" w:rsidRPr="00930A70">
        <w:rPr>
          <w:rFonts w:asciiTheme="majorHAnsi" w:hAnsiTheme="majorHAnsi" w:cstheme="majorHAnsi"/>
          <w:b/>
          <w:sz w:val="20"/>
          <w:szCs w:val="20"/>
        </w:rPr>
        <w:t>4</w:t>
      </w:r>
      <w:r w:rsidR="00F567F2" w:rsidRPr="00930A70">
        <w:rPr>
          <w:rFonts w:asciiTheme="majorHAnsi" w:hAnsiTheme="majorHAnsi" w:cstheme="majorHAnsi"/>
          <w:b/>
          <w:sz w:val="20"/>
          <w:szCs w:val="20"/>
        </w:rPr>
        <w:t xml:space="preserve"> </w:t>
      </w:r>
      <w:r w:rsidRPr="00930A70">
        <w:rPr>
          <w:rFonts w:asciiTheme="majorHAnsi" w:hAnsiTheme="majorHAnsi" w:cstheme="majorHAnsi"/>
          <w:b/>
          <w:sz w:val="20"/>
          <w:szCs w:val="20"/>
        </w:rPr>
        <w:t>– FUTURE DATES AND VENUES</w:t>
      </w:r>
    </w:p>
    <w:bookmarkEnd w:id="1"/>
    <w:p w14:paraId="426FED47" w14:textId="3F5A5B2A" w:rsidR="00D1028A" w:rsidRPr="00930A70" w:rsidRDefault="00251BF2" w:rsidP="00E87824">
      <w:pPr>
        <w:rPr>
          <w:rFonts w:asciiTheme="majorHAnsi" w:hAnsiTheme="majorHAnsi" w:cstheme="majorHAnsi"/>
          <w:sz w:val="20"/>
          <w:szCs w:val="20"/>
        </w:rPr>
      </w:pPr>
      <w:r w:rsidRPr="00930A70">
        <w:rPr>
          <w:rFonts w:asciiTheme="majorHAnsi" w:hAnsiTheme="majorHAnsi" w:cstheme="majorHAnsi"/>
          <w:sz w:val="20"/>
          <w:szCs w:val="20"/>
        </w:rPr>
        <w:t xml:space="preserve">The next </w:t>
      </w:r>
      <w:r w:rsidR="00A16303" w:rsidRPr="00930A70">
        <w:rPr>
          <w:rFonts w:asciiTheme="majorHAnsi" w:hAnsiTheme="majorHAnsi" w:cstheme="majorHAnsi"/>
          <w:sz w:val="20"/>
          <w:szCs w:val="20"/>
        </w:rPr>
        <w:t xml:space="preserve">full </w:t>
      </w:r>
      <w:r w:rsidRPr="00930A70">
        <w:rPr>
          <w:rFonts w:asciiTheme="majorHAnsi" w:hAnsiTheme="majorHAnsi" w:cstheme="majorHAnsi"/>
          <w:sz w:val="20"/>
          <w:szCs w:val="20"/>
        </w:rPr>
        <w:t xml:space="preserve">LAF meeting is scheduled </w:t>
      </w:r>
      <w:r w:rsidR="009B3410" w:rsidRPr="00930A70">
        <w:rPr>
          <w:rFonts w:asciiTheme="majorHAnsi" w:hAnsiTheme="majorHAnsi" w:cstheme="majorHAnsi"/>
          <w:sz w:val="20"/>
          <w:szCs w:val="20"/>
        </w:rPr>
        <w:t>for</w:t>
      </w:r>
      <w:r w:rsidRPr="00930A70">
        <w:rPr>
          <w:rFonts w:asciiTheme="majorHAnsi" w:hAnsiTheme="majorHAnsi" w:cstheme="majorHAnsi"/>
          <w:sz w:val="20"/>
          <w:szCs w:val="20"/>
        </w:rPr>
        <w:t xml:space="preserve"> </w:t>
      </w:r>
      <w:r w:rsidR="00A16303" w:rsidRPr="00930A70">
        <w:rPr>
          <w:rFonts w:asciiTheme="majorHAnsi" w:hAnsiTheme="majorHAnsi" w:cstheme="majorHAnsi"/>
          <w:sz w:val="20"/>
          <w:szCs w:val="20"/>
        </w:rPr>
        <w:t xml:space="preserve">19.15 on </w:t>
      </w:r>
      <w:r w:rsidRPr="00930A70">
        <w:rPr>
          <w:rFonts w:asciiTheme="majorHAnsi" w:hAnsiTheme="majorHAnsi" w:cstheme="majorHAnsi"/>
          <w:sz w:val="20"/>
          <w:szCs w:val="20"/>
        </w:rPr>
        <w:t xml:space="preserve">Tuesday </w:t>
      </w:r>
      <w:r w:rsidR="00930A70" w:rsidRPr="00930A70">
        <w:rPr>
          <w:rFonts w:asciiTheme="majorHAnsi" w:hAnsiTheme="majorHAnsi" w:cstheme="majorHAnsi"/>
          <w:sz w:val="20"/>
          <w:szCs w:val="20"/>
        </w:rPr>
        <w:t>9</w:t>
      </w:r>
      <w:r w:rsidR="00930A70" w:rsidRPr="00930A70">
        <w:rPr>
          <w:rFonts w:asciiTheme="majorHAnsi" w:hAnsiTheme="majorHAnsi" w:cstheme="majorHAnsi"/>
          <w:sz w:val="20"/>
          <w:szCs w:val="20"/>
          <w:vertAlign w:val="superscript"/>
        </w:rPr>
        <w:t>th</w:t>
      </w:r>
      <w:r w:rsidR="00930A70" w:rsidRPr="00930A70">
        <w:rPr>
          <w:rFonts w:asciiTheme="majorHAnsi" w:hAnsiTheme="majorHAnsi" w:cstheme="majorHAnsi"/>
          <w:sz w:val="20"/>
          <w:szCs w:val="20"/>
        </w:rPr>
        <w:t xml:space="preserve"> May</w:t>
      </w:r>
      <w:r w:rsidR="00A16303" w:rsidRPr="00930A70">
        <w:rPr>
          <w:rFonts w:asciiTheme="majorHAnsi" w:hAnsiTheme="majorHAnsi" w:cstheme="majorHAnsi"/>
          <w:sz w:val="20"/>
          <w:szCs w:val="20"/>
        </w:rPr>
        <w:t xml:space="preserve"> 2023 at</w:t>
      </w:r>
      <w:r w:rsidR="00907CB1" w:rsidRPr="00930A70">
        <w:rPr>
          <w:rFonts w:asciiTheme="majorHAnsi" w:hAnsiTheme="majorHAnsi" w:cstheme="majorHAnsi"/>
          <w:sz w:val="20"/>
          <w:szCs w:val="20"/>
        </w:rPr>
        <w:t xml:space="preserve"> County Hall</w:t>
      </w:r>
      <w:r w:rsidR="00A16303" w:rsidRPr="00930A70">
        <w:rPr>
          <w:rFonts w:asciiTheme="majorHAnsi" w:hAnsiTheme="majorHAnsi" w:cstheme="majorHAnsi"/>
          <w:sz w:val="20"/>
          <w:szCs w:val="20"/>
        </w:rPr>
        <w:t>, West Bridgford.</w:t>
      </w:r>
      <w:r w:rsidR="00907CB1" w:rsidRPr="00930A70">
        <w:rPr>
          <w:rFonts w:asciiTheme="majorHAnsi" w:hAnsiTheme="majorHAnsi" w:cstheme="majorHAnsi"/>
          <w:sz w:val="20"/>
          <w:szCs w:val="20"/>
        </w:rPr>
        <w:t xml:space="preserve"> </w:t>
      </w:r>
    </w:p>
    <w:p w14:paraId="5AEE901D" w14:textId="77777777" w:rsidR="006E653C" w:rsidRPr="00930A70" w:rsidRDefault="006E653C" w:rsidP="00E87824">
      <w:pPr>
        <w:rPr>
          <w:rFonts w:asciiTheme="majorHAnsi" w:hAnsiTheme="majorHAnsi" w:cstheme="majorHAnsi"/>
          <w:sz w:val="20"/>
          <w:szCs w:val="20"/>
        </w:rPr>
      </w:pPr>
    </w:p>
    <w:p w14:paraId="0D1B81C7" w14:textId="77777777" w:rsidR="00D1028A" w:rsidRPr="009A5F3F" w:rsidRDefault="00432F4F" w:rsidP="00E87824">
      <w:pPr>
        <w:rPr>
          <w:rFonts w:asciiTheme="majorHAnsi" w:hAnsiTheme="majorHAnsi" w:cstheme="majorHAnsi"/>
          <w:sz w:val="20"/>
          <w:szCs w:val="20"/>
        </w:rPr>
      </w:pPr>
      <w:r w:rsidRPr="00930A70">
        <w:rPr>
          <w:rFonts w:asciiTheme="majorHAnsi" w:hAnsiTheme="majorHAnsi" w:cstheme="majorHAnsi"/>
          <w:sz w:val="20"/>
          <w:szCs w:val="20"/>
        </w:rPr>
        <w:t>C</w:t>
      </w:r>
      <w:r w:rsidR="00251BF2" w:rsidRPr="00930A70">
        <w:rPr>
          <w:rFonts w:asciiTheme="majorHAnsi" w:hAnsiTheme="majorHAnsi" w:cstheme="majorHAnsi"/>
          <w:sz w:val="20"/>
          <w:szCs w:val="20"/>
        </w:rPr>
        <w:t>lose</w:t>
      </w:r>
      <w:r w:rsidRPr="00930A70">
        <w:rPr>
          <w:rFonts w:asciiTheme="majorHAnsi" w:hAnsiTheme="majorHAnsi" w:cstheme="majorHAnsi"/>
          <w:sz w:val="20"/>
          <w:szCs w:val="20"/>
        </w:rPr>
        <w:t xml:space="preserve"> of meeting.</w:t>
      </w:r>
      <w:r w:rsidRPr="009A5F3F">
        <w:rPr>
          <w:rFonts w:asciiTheme="majorHAnsi" w:hAnsiTheme="majorHAnsi" w:cstheme="majorHAnsi"/>
          <w:sz w:val="20"/>
          <w:szCs w:val="20"/>
        </w:rPr>
        <w:t xml:space="preserve"> </w:t>
      </w:r>
      <w:r w:rsidR="00E85613" w:rsidRPr="009A5F3F">
        <w:rPr>
          <w:rFonts w:asciiTheme="majorHAnsi" w:hAnsiTheme="majorHAnsi" w:cstheme="majorHAnsi"/>
          <w:sz w:val="20"/>
          <w:szCs w:val="20"/>
        </w:rPr>
        <w:t xml:space="preserve"> </w:t>
      </w:r>
    </w:p>
    <w:sectPr w:rsidR="00D1028A" w:rsidRPr="009A5F3F">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EF44" w14:textId="77777777" w:rsidR="000E143C" w:rsidRDefault="000E143C">
      <w:pPr>
        <w:spacing w:before="0" w:after="0"/>
      </w:pPr>
      <w:r>
        <w:separator/>
      </w:r>
    </w:p>
  </w:endnote>
  <w:endnote w:type="continuationSeparator" w:id="0">
    <w:p w14:paraId="084C59E8" w14:textId="77777777" w:rsidR="000E143C" w:rsidRDefault="000E14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AG Rounded Std Thi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3089"/>
      <w:docPartObj>
        <w:docPartGallery w:val="Page Numbers (Bottom of Page)"/>
        <w:docPartUnique/>
      </w:docPartObj>
    </w:sdtPr>
    <w:sdtEndPr>
      <w:rPr>
        <w:color w:val="7F7F7F" w:themeColor="background1" w:themeShade="7F"/>
        <w:spacing w:val="60"/>
      </w:rPr>
    </w:sdtEndPr>
    <w:sdtContent>
      <w:p w14:paraId="4F2C267C"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6BCD46A0" w14:textId="77777777"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73486"/>
      <w:docPartObj>
        <w:docPartGallery w:val="Page Numbers (Bottom of Page)"/>
        <w:docPartUnique/>
      </w:docPartObj>
    </w:sdtPr>
    <w:sdtEndPr>
      <w:rPr>
        <w:color w:val="7F7F7F" w:themeColor="background1" w:themeShade="7F"/>
        <w:spacing w:val="60"/>
      </w:rPr>
    </w:sdtEndPr>
    <w:sdtContent>
      <w:p w14:paraId="2C4C00FF"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ACEFE7D" w14:textId="77777777"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45ED" w14:textId="77777777" w:rsidR="000E143C" w:rsidRDefault="000E143C">
      <w:pPr>
        <w:spacing w:before="0" w:after="0"/>
      </w:pPr>
      <w:r>
        <w:separator/>
      </w:r>
    </w:p>
  </w:footnote>
  <w:footnote w:type="continuationSeparator" w:id="0">
    <w:p w14:paraId="5BE67A84" w14:textId="77777777" w:rsidR="000E143C" w:rsidRDefault="000E14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B7E4" w14:textId="77777777" w:rsidR="00A55042" w:rsidRDefault="00A55042">
    <w:pPr>
      <w:pStyle w:val="Header"/>
      <w:jc w:val="right"/>
    </w:pPr>
  </w:p>
  <w:p w14:paraId="489A7E65" w14:textId="77777777"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2AFE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15A45D3E"/>
    <w:multiLevelType w:val="hybridMultilevel"/>
    <w:tmpl w:val="DAB02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F7DC9"/>
    <w:multiLevelType w:val="hybridMultilevel"/>
    <w:tmpl w:val="B70A9D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3198814">
    <w:abstractNumId w:val="9"/>
  </w:num>
  <w:num w:numId="2" w16cid:durableId="1594775966">
    <w:abstractNumId w:val="10"/>
  </w:num>
  <w:num w:numId="3" w16cid:durableId="1763649417">
    <w:abstractNumId w:val="1"/>
  </w:num>
  <w:num w:numId="4" w16cid:durableId="2005621252">
    <w:abstractNumId w:val="0"/>
  </w:num>
  <w:num w:numId="5" w16cid:durableId="37365681">
    <w:abstractNumId w:val="1"/>
    <w:lvlOverride w:ilvl="0">
      <w:startOverride w:val="1"/>
    </w:lvlOverride>
  </w:num>
  <w:num w:numId="6" w16cid:durableId="1386760996">
    <w:abstractNumId w:val="1"/>
    <w:lvlOverride w:ilvl="0">
      <w:startOverride w:val="1"/>
    </w:lvlOverride>
  </w:num>
  <w:num w:numId="7" w16cid:durableId="1343238950">
    <w:abstractNumId w:val="2"/>
  </w:num>
  <w:num w:numId="8" w16cid:durableId="573247251">
    <w:abstractNumId w:val="8"/>
  </w:num>
  <w:num w:numId="9" w16cid:durableId="1240478909">
    <w:abstractNumId w:val="3"/>
  </w:num>
  <w:num w:numId="10" w16cid:durableId="1083528215">
    <w:abstractNumId w:val="5"/>
  </w:num>
  <w:num w:numId="11" w16cid:durableId="2083982583">
    <w:abstractNumId w:val="7"/>
  </w:num>
  <w:num w:numId="12" w16cid:durableId="1961186282">
    <w:abstractNumId w:val="6"/>
  </w:num>
  <w:num w:numId="13" w16cid:durableId="1653484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37A7D"/>
    <w:rsid w:val="000427F2"/>
    <w:rsid w:val="00043364"/>
    <w:rsid w:val="00045243"/>
    <w:rsid w:val="00045404"/>
    <w:rsid w:val="00045DA1"/>
    <w:rsid w:val="00065F98"/>
    <w:rsid w:val="00067341"/>
    <w:rsid w:val="00070693"/>
    <w:rsid w:val="000709C9"/>
    <w:rsid w:val="000713CB"/>
    <w:rsid w:val="000801A9"/>
    <w:rsid w:val="00081C07"/>
    <w:rsid w:val="00087BC2"/>
    <w:rsid w:val="00095821"/>
    <w:rsid w:val="000971B4"/>
    <w:rsid w:val="000A38AB"/>
    <w:rsid w:val="000A40FC"/>
    <w:rsid w:val="000B35D7"/>
    <w:rsid w:val="000C0010"/>
    <w:rsid w:val="000C0809"/>
    <w:rsid w:val="000D3198"/>
    <w:rsid w:val="000D5C1B"/>
    <w:rsid w:val="000E143C"/>
    <w:rsid w:val="000E4009"/>
    <w:rsid w:val="000E7A54"/>
    <w:rsid w:val="000F0D37"/>
    <w:rsid w:val="000F76FF"/>
    <w:rsid w:val="001001B4"/>
    <w:rsid w:val="0010165D"/>
    <w:rsid w:val="0010205D"/>
    <w:rsid w:val="00102FCF"/>
    <w:rsid w:val="00122F24"/>
    <w:rsid w:val="0012389B"/>
    <w:rsid w:val="00127D32"/>
    <w:rsid w:val="00134A1A"/>
    <w:rsid w:val="00156A03"/>
    <w:rsid w:val="00160994"/>
    <w:rsid w:val="0016793E"/>
    <w:rsid w:val="00170021"/>
    <w:rsid w:val="001701F6"/>
    <w:rsid w:val="00191DA2"/>
    <w:rsid w:val="00191EBA"/>
    <w:rsid w:val="00196FEA"/>
    <w:rsid w:val="001A439E"/>
    <w:rsid w:val="001A70B6"/>
    <w:rsid w:val="001B0A88"/>
    <w:rsid w:val="001C2C3A"/>
    <w:rsid w:val="001C2F4B"/>
    <w:rsid w:val="001C5099"/>
    <w:rsid w:val="001D0CBE"/>
    <w:rsid w:val="001D3D4D"/>
    <w:rsid w:val="001E0877"/>
    <w:rsid w:val="001E0E12"/>
    <w:rsid w:val="001E68E6"/>
    <w:rsid w:val="001E78D0"/>
    <w:rsid w:val="00202056"/>
    <w:rsid w:val="00202F38"/>
    <w:rsid w:val="00206B7C"/>
    <w:rsid w:val="002133EE"/>
    <w:rsid w:val="0021350C"/>
    <w:rsid w:val="002147D3"/>
    <w:rsid w:val="0021510D"/>
    <w:rsid w:val="00216F3B"/>
    <w:rsid w:val="00220FE4"/>
    <w:rsid w:val="00223226"/>
    <w:rsid w:val="00227538"/>
    <w:rsid w:val="0023142A"/>
    <w:rsid w:val="002315FA"/>
    <w:rsid w:val="002339EF"/>
    <w:rsid w:val="00234872"/>
    <w:rsid w:val="00251BF2"/>
    <w:rsid w:val="00252470"/>
    <w:rsid w:val="00252A6E"/>
    <w:rsid w:val="002569AE"/>
    <w:rsid w:val="00256B62"/>
    <w:rsid w:val="0027438E"/>
    <w:rsid w:val="00291ED5"/>
    <w:rsid w:val="00295B59"/>
    <w:rsid w:val="002A1584"/>
    <w:rsid w:val="002A6198"/>
    <w:rsid w:val="002A775C"/>
    <w:rsid w:val="002B2D13"/>
    <w:rsid w:val="002C081E"/>
    <w:rsid w:val="002C2F6A"/>
    <w:rsid w:val="002C3D36"/>
    <w:rsid w:val="002D2C20"/>
    <w:rsid w:val="002D4E54"/>
    <w:rsid w:val="002D775F"/>
    <w:rsid w:val="002E67D8"/>
    <w:rsid w:val="002F1832"/>
    <w:rsid w:val="002F5F87"/>
    <w:rsid w:val="003020A2"/>
    <w:rsid w:val="00305843"/>
    <w:rsid w:val="00311EC5"/>
    <w:rsid w:val="003139A8"/>
    <w:rsid w:val="00317091"/>
    <w:rsid w:val="00322293"/>
    <w:rsid w:val="00323CF1"/>
    <w:rsid w:val="003265AD"/>
    <w:rsid w:val="00333FAD"/>
    <w:rsid w:val="00335747"/>
    <w:rsid w:val="00342D9E"/>
    <w:rsid w:val="0034721D"/>
    <w:rsid w:val="00347463"/>
    <w:rsid w:val="003501F7"/>
    <w:rsid w:val="00350CB6"/>
    <w:rsid w:val="003560E5"/>
    <w:rsid w:val="00371488"/>
    <w:rsid w:val="00373D24"/>
    <w:rsid w:val="00381120"/>
    <w:rsid w:val="00383B76"/>
    <w:rsid w:val="00385108"/>
    <w:rsid w:val="0038538F"/>
    <w:rsid w:val="00385708"/>
    <w:rsid w:val="003933B3"/>
    <w:rsid w:val="00393730"/>
    <w:rsid w:val="003A13E2"/>
    <w:rsid w:val="003A7AD7"/>
    <w:rsid w:val="003B56B0"/>
    <w:rsid w:val="003B7E5A"/>
    <w:rsid w:val="003D0359"/>
    <w:rsid w:val="003D28CA"/>
    <w:rsid w:val="003D3E57"/>
    <w:rsid w:val="003D49DD"/>
    <w:rsid w:val="003D5BF7"/>
    <w:rsid w:val="003D77FC"/>
    <w:rsid w:val="003E136B"/>
    <w:rsid w:val="003E2F67"/>
    <w:rsid w:val="003E3634"/>
    <w:rsid w:val="003E6E79"/>
    <w:rsid w:val="003F0171"/>
    <w:rsid w:val="003F1CB4"/>
    <w:rsid w:val="003F257D"/>
    <w:rsid w:val="004060D4"/>
    <w:rsid w:val="00407512"/>
    <w:rsid w:val="00410743"/>
    <w:rsid w:val="0041089D"/>
    <w:rsid w:val="0041110B"/>
    <w:rsid w:val="00412DB9"/>
    <w:rsid w:val="0041345A"/>
    <w:rsid w:val="004162E5"/>
    <w:rsid w:val="004221F6"/>
    <w:rsid w:val="0043132F"/>
    <w:rsid w:val="00432F4F"/>
    <w:rsid w:val="00440723"/>
    <w:rsid w:val="00440ED2"/>
    <w:rsid w:val="0045740E"/>
    <w:rsid w:val="00476939"/>
    <w:rsid w:val="00480A11"/>
    <w:rsid w:val="004832C1"/>
    <w:rsid w:val="00483C0A"/>
    <w:rsid w:val="0048530A"/>
    <w:rsid w:val="00487158"/>
    <w:rsid w:val="00497C5E"/>
    <w:rsid w:val="004A0D07"/>
    <w:rsid w:val="004A1E19"/>
    <w:rsid w:val="004A26AF"/>
    <w:rsid w:val="004A37A6"/>
    <w:rsid w:val="004A78F6"/>
    <w:rsid w:val="004B24B6"/>
    <w:rsid w:val="004B4893"/>
    <w:rsid w:val="004B5E31"/>
    <w:rsid w:val="004C2C6B"/>
    <w:rsid w:val="004C3476"/>
    <w:rsid w:val="004C4639"/>
    <w:rsid w:val="004D0EB6"/>
    <w:rsid w:val="004D3CBF"/>
    <w:rsid w:val="004E3FF7"/>
    <w:rsid w:val="004F5550"/>
    <w:rsid w:val="0050152C"/>
    <w:rsid w:val="00501C13"/>
    <w:rsid w:val="00502E57"/>
    <w:rsid w:val="00507D21"/>
    <w:rsid w:val="00511FBF"/>
    <w:rsid w:val="00521511"/>
    <w:rsid w:val="00521F18"/>
    <w:rsid w:val="005466F3"/>
    <w:rsid w:val="005500BC"/>
    <w:rsid w:val="00550D5A"/>
    <w:rsid w:val="0055157C"/>
    <w:rsid w:val="00555006"/>
    <w:rsid w:val="00563186"/>
    <w:rsid w:val="00570545"/>
    <w:rsid w:val="00572A4B"/>
    <w:rsid w:val="005817A0"/>
    <w:rsid w:val="00583F84"/>
    <w:rsid w:val="005877F1"/>
    <w:rsid w:val="00592266"/>
    <w:rsid w:val="005A25EB"/>
    <w:rsid w:val="005A57B4"/>
    <w:rsid w:val="005A7328"/>
    <w:rsid w:val="005B0023"/>
    <w:rsid w:val="005B127F"/>
    <w:rsid w:val="005B1830"/>
    <w:rsid w:val="005B2AE9"/>
    <w:rsid w:val="005B4BE2"/>
    <w:rsid w:val="005B6810"/>
    <w:rsid w:val="005C2E0C"/>
    <w:rsid w:val="005C2F6F"/>
    <w:rsid w:val="005D2299"/>
    <w:rsid w:val="005D4923"/>
    <w:rsid w:val="005E7CBA"/>
    <w:rsid w:val="005F2D3B"/>
    <w:rsid w:val="005F3B42"/>
    <w:rsid w:val="005F6CA0"/>
    <w:rsid w:val="005F7B4A"/>
    <w:rsid w:val="006068A0"/>
    <w:rsid w:val="00607459"/>
    <w:rsid w:val="0060747D"/>
    <w:rsid w:val="00610FAE"/>
    <w:rsid w:val="00611695"/>
    <w:rsid w:val="0061479C"/>
    <w:rsid w:val="00614F17"/>
    <w:rsid w:val="006173C9"/>
    <w:rsid w:val="00617B51"/>
    <w:rsid w:val="00621F07"/>
    <w:rsid w:val="00625C4A"/>
    <w:rsid w:val="00632DD0"/>
    <w:rsid w:val="006344A8"/>
    <w:rsid w:val="0064047C"/>
    <w:rsid w:val="00641E30"/>
    <w:rsid w:val="00646DC0"/>
    <w:rsid w:val="00650B54"/>
    <w:rsid w:val="00650B6A"/>
    <w:rsid w:val="00656537"/>
    <w:rsid w:val="0066207D"/>
    <w:rsid w:val="00664BD7"/>
    <w:rsid w:val="0066526E"/>
    <w:rsid w:val="0066678B"/>
    <w:rsid w:val="00673EFF"/>
    <w:rsid w:val="006744CF"/>
    <w:rsid w:val="00675F65"/>
    <w:rsid w:val="00680189"/>
    <w:rsid w:val="00681647"/>
    <w:rsid w:val="00691B1D"/>
    <w:rsid w:val="00692AFB"/>
    <w:rsid w:val="00694EA1"/>
    <w:rsid w:val="0069540B"/>
    <w:rsid w:val="006A0DAA"/>
    <w:rsid w:val="006A1ACF"/>
    <w:rsid w:val="006A779B"/>
    <w:rsid w:val="006C1EB1"/>
    <w:rsid w:val="006C3511"/>
    <w:rsid w:val="006C7CC5"/>
    <w:rsid w:val="006E0115"/>
    <w:rsid w:val="006E0BBD"/>
    <w:rsid w:val="006E2658"/>
    <w:rsid w:val="006E653C"/>
    <w:rsid w:val="006F1C23"/>
    <w:rsid w:val="00705BDF"/>
    <w:rsid w:val="00706399"/>
    <w:rsid w:val="0070781F"/>
    <w:rsid w:val="00710D62"/>
    <w:rsid w:val="0071201E"/>
    <w:rsid w:val="007123B6"/>
    <w:rsid w:val="00725C33"/>
    <w:rsid w:val="00731AD5"/>
    <w:rsid w:val="00734EEC"/>
    <w:rsid w:val="00737B78"/>
    <w:rsid w:val="00741532"/>
    <w:rsid w:val="00747BB3"/>
    <w:rsid w:val="00750887"/>
    <w:rsid w:val="007513E0"/>
    <w:rsid w:val="0076571E"/>
    <w:rsid w:val="00767011"/>
    <w:rsid w:val="00767F33"/>
    <w:rsid w:val="00773273"/>
    <w:rsid w:val="0078468F"/>
    <w:rsid w:val="007877B7"/>
    <w:rsid w:val="007A09DD"/>
    <w:rsid w:val="007A2782"/>
    <w:rsid w:val="007A46E9"/>
    <w:rsid w:val="007A7FF8"/>
    <w:rsid w:val="007B3F61"/>
    <w:rsid w:val="007B4AD4"/>
    <w:rsid w:val="007C3D42"/>
    <w:rsid w:val="007D0935"/>
    <w:rsid w:val="007D362C"/>
    <w:rsid w:val="007D7770"/>
    <w:rsid w:val="007E4554"/>
    <w:rsid w:val="007F04FA"/>
    <w:rsid w:val="007F1F06"/>
    <w:rsid w:val="00806308"/>
    <w:rsid w:val="0081571A"/>
    <w:rsid w:val="00817720"/>
    <w:rsid w:val="00821521"/>
    <w:rsid w:val="00821D3C"/>
    <w:rsid w:val="008228E2"/>
    <w:rsid w:val="00827F1C"/>
    <w:rsid w:val="00835AC9"/>
    <w:rsid w:val="00836DAA"/>
    <w:rsid w:val="0084391D"/>
    <w:rsid w:val="008542E2"/>
    <w:rsid w:val="00860807"/>
    <w:rsid w:val="0086244A"/>
    <w:rsid w:val="00872B1E"/>
    <w:rsid w:val="008814AE"/>
    <w:rsid w:val="008847F7"/>
    <w:rsid w:val="00891F04"/>
    <w:rsid w:val="00894E66"/>
    <w:rsid w:val="008A1576"/>
    <w:rsid w:val="008A3F10"/>
    <w:rsid w:val="008B439D"/>
    <w:rsid w:val="008D294A"/>
    <w:rsid w:val="008D6D85"/>
    <w:rsid w:val="008E01FB"/>
    <w:rsid w:val="008E4CFF"/>
    <w:rsid w:val="008F04EC"/>
    <w:rsid w:val="008F132B"/>
    <w:rsid w:val="008F2646"/>
    <w:rsid w:val="008F6DB6"/>
    <w:rsid w:val="00907CB1"/>
    <w:rsid w:val="00910189"/>
    <w:rsid w:val="0091523E"/>
    <w:rsid w:val="0091771B"/>
    <w:rsid w:val="00923036"/>
    <w:rsid w:val="009238E0"/>
    <w:rsid w:val="0092517F"/>
    <w:rsid w:val="009274C4"/>
    <w:rsid w:val="00930A70"/>
    <w:rsid w:val="00932824"/>
    <w:rsid w:val="009345D0"/>
    <w:rsid w:val="0093478C"/>
    <w:rsid w:val="0093704C"/>
    <w:rsid w:val="00940F80"/>
    <w:rsid w:val="00941805"/>
    <w:rsid w:val="00967E86"/>
    <w:rsid w:val="00970A9E"/>
    <w:rsid w:val="00970CF7"/>
    <w:rsid w:val="009750FA"/>
    <w:rsid w:val="00975809"/>
    <w:rsid w:val="00977B6B"/>
    <w:rsid w:val="00983074"/>
    <w:rsid w:val="009A3E38"/>
    <w:rsid w:val="009A5F3F"/>
    <w:rsid w:val="009B3410"/>
    <w:rsid w:val="009C1089"/>
    <w:rsid w:val="009C1EE6"/>
    <w:rsid w:val="009C393D"/>
    <w:rsid w:val="009D1C34"/>
    <w:rsid w:val="009D35CE"/>
    <w:rsid w:val="009F443E"/>
    <w:rsid w:val="009F7865"/>
    <w:rsid w:val="00A07C19"/>
    <w:rsid w:val="00A10888"/>
    <w:rsid w:val="00A11178"/>
    <w:rsid w:val="00A16303"/>
    <w:rsid w:val="00A2630B"/>
    <w:rsid w:val="00A27FE2"/>
    <w:rsid w:val="00A32304"/>
    <w:rsid w:val="00A34FEC"/>
    <w:rsid w:val="00A37840"/>
    <w:rsid w:val="00A5001F"/>
    <w:rsid w:val="00A50BF0"/>
    <w:rsid w:val="00A55042"/>
    <w:rsid w:val="00A618DE"/>
    <w:rsid w:val="00A62E79"/>
    <w:rsid w:val="00A64172"/>
    <w:rsid w:val="00A72130"/>
    <w:rsid w:val="00A84A8D"/>
    <w:rsid w:val="00A9119B"/>
    <w:rsid w:val="00A9405D"/>
    <w:rsid w:val="00AA35FC"/>
    <w:rsid w:val="00AA6551"/>
    <w:rsid w:val="00AB7080"/>
    <w:rsid w:val="00AC1746"/>
    <w:rsid w:val="00AC21BC"/>
    <w:rsid w:val="00AC3BD6"/>
    <w:rsid w:val="00AC4240"/>
    <w:rsid w:val="00AD37EA"/>
    <w:rsid w:val="00AE309E"/>
    <w:rsid w:val="00AE7157"/>
    <w:rsid w:val="00AE79C2"/>
    <w:rsid w:val="00AF0038"/>
    <w:rsid w:val="00AF28CC"/>
    <w:rsid w:val="00AF4307"/>
    <w:rsid w:val="00AF4487"/>
    <w:rsid w:val="00B017C2"/>
    <w:rsid w:val="00B046B3"/>
    <w:rsid w:val="00B10A44"/>
    <w:rsid w:val="00B231CE"/>
    <w:rsid w:val="00B27F21"/>
    <w:rsid w:val="00B362EF"/>
    <w:rsid w:val="00B370C6"/>
    <w:rsid w:val="00B4289E"/>
    <w:rsid w:val="00B4295D"/>
    <w:rsid w:val="00B435ED"/>
    <w:rsid w:val="00B43D4D"/>
    <w:rsid w:val="00B469D1"/>
    <w:rsid w:val="00B512D8"/>
    <w:rsid w:val="00B5435F"/>
    <w:rsid w:val="00B5633D"/>
    <w:rsid w:val="00B570E0"/>
    <w:rsid w:val="00B61221"/>
    <w:rsid w:val="00B62CA7"/>
    <w:rsid w:val="00B71D23"/>
    <w:rsid w:val="00B74B5C"/>
    <w:rsid w:val="00B76578"/>
    <w:rsid w:val="00B76EA8"/>
    <w:rsid w:val="00B8122E"/>
    <w:rsid w:val="00B8346C"/>
    <w:rsid w:val="00B87F14"/>
    <w:rsid w:val="00B952AD"/>
    <w:rsid w:val="00BA0CA9"/>
    <w:rsid w:val="00BB2BCF"/>
    <w:rsid w:val="00BB74B8"/>
    <w:rsid w:val="00BC07F2"/>
    <w:rsid w:val="00BC1AF4"/>
    <w:rsid w:val="00BC7E13"/>
    <w:rsid w:val="00BD4F86"/>
    <w:rsid w:val="00BD5E00"/>
    <w:rsid w:val="00BE0664"/>
    <w:rsid w:val="00BF2323"/>
    <w:rsid w:val="00C02DE6"/>
    <w:rsid w:val="00C11E7C"/>
    <w:rsid w:val="00C13E62"/>
    <w:rsid w:val="00C24673"/>
    <w:rsid w:val="00C24F97"/>
    <w:rsid w:val="00C35610"/>
    <w:rsid w:val="00C44435"/>
    <w:rsid w:val="00C51709"/>
    <w:rsid w:val="00C5615A"/>
    <w:rsid w:val="00C70E97"/>
    <w:rsid w:val="00C81343"/>
    <w:rsid w:val="00C839D8"/>
    <w:rsid w:val="00C91E0E"/>
    <w:rsid w:val="00CA0C8B"/>
    <w:rsid w:val="00CA29D1"/>
    <w:rsid w:val="00CA2AA7"/>
    <w:rsid w:val="00CA4640"/>
    <w:rsid w:val="00CB2A0C"/>
    <w:rsid w:val="00CB5404"/>
    <w:rsid w:val="00CD6C3C"/>
    <w:rsid w:val="00CE3F4F"/>
    <w:rsid w:val="00CE7F33"/>
    <w:rsid w:val="00CF0BD3"/>
    <w:rsid w:val="00CF3A13"/>
    <w:rsid w:val="00D02BC6"/>
    <w:rsid w:val="00D05BEA"/>
    <w:rsid w:val="00D1028A"/>
    <w:rsid w:val="00D1587E"/>
    <w:rsid w:val="00D1664C"/>
    <w:rsid w:val="00D169FF"/>
    <w:rsid w:val="00D225E5"/>
    <w:rsid w:val="00D2261A"/>
    <w:rsid w:val="00D26173"/>
    <w:rsid w:val="00D3604C"/>
    <w:rsid w:val="00D42D5A"/>
    <w:rsid w:val="00D448E1"/>
    <w:rsid w:val="00D450DC"/>
    <w:rsid w:val="00D45A8A"/>
    <w:rsid w:val="00D479BC"/>
    <w:rsid w:val="00D5058D"/>
    <w:rsid w:val="00D52968"/>
    <w:rsid w:val="00D52A4A"/>
    <w:rsid w:val="00D53FB6"/>
    <w:rsid w:val="00D56F00"/>
    <w:rsid w:val="00D60069"/>
    <w:rsid w:val="00D62E01"/>
    <w:rsid w:val="00D661EE"/>
    <w:rsid w:val="00D66C37"/>
    <w:rsid w:val="00D73EA0"/>
    <w:rsid w:val="00D82670"/>
    <w:rsid w:val="00D84288"/>
    <w:rsid w:val="00D84FDE"/>
    <w:rsid w:val="00D854EB"/>
    <w:rsid w:val="00D91CED"/>
    <w:rsid w:val="00D91EAE"/>
    <w:rsid w:val="00D97C50"/>
    <w:rsid w:val="00DB4EAA"/>
    <w:rsid w:val="00DB6E1B"/>
    <w:rsid w:val="00DB73E9"/>
    <w:rsid w:val="00DB7BB2"/>
    <w:rsid w:val="00DC0D17"/>
    <w:rsid w:val="00DC4E3E"/>
    <w:rsid w:val="00DC766E"/>
    <w:rsid w:val="00DD1D15"/>
    <w:rsid w:val="00DD4F0C"/>
    <w:rsid w:val="00DD5B7D"/>
    <w:rsid w:val="00DE79A9"/>
    <w:rsid w:val="00DF1A1F"/>
    <w:rsid w:val="00E048B4"/>
    <w:rsid w:val="00E1014B"/>
    <w:rsid w:val="00E13646"/>
    <w:rsid w:val="00E14F0C"/>
    <w:rsid w:val="00E212C8"/>
    <w:rsid w:val="00E22D08"/>
    <w:rsid w:val="00E26DA7"/>
    <w:rsid w:val="00E271F8"/>
    <w:rsid w:val="00E46333"/>
    <w:rsid w:val="00E47A1A"/>
    <w:rsid w:val="00E55B20"/>
    <w:rsid w:val="00E647A5"/>
    <w:rsid w:val="00E670A7"/>
    <w:rsid w:val="00E71367"/>
    <w:rsid w:val="00E720AC"/>
    <w:rsid w:val="00E72FD5"/>
    <w:rsid w:val="00E7446F"/>
    <w:rsid w:val="00E81C6D"/>
    <w:rsid w:val="00E85613"/>
    <w:rsid w:val="00E85BCD"/>
    <w:rsid w:val="00E86DC0"/>
    <w:rsid w:val="00E87824"/>
    <w:rsid w:val="00EA0C48"/>
    <w:rsid w:val="00EA41CB"/>
    <w:rsid w:val="00EA7D84"/>
    <w:rsid w:val="00EC06D5"/>
    <w:rsid w:val="00EC1FB2"/>
    <w:rsid w:val="00EC77B3"/>
    <w:rsid w:val="00ED1539"/>
    <w:rsid w:val="00ED768E"/>
    <w:rsid w:val="00ED77BC"/>
    <w:rsid w:val="00EE6F13"/>
    <w:rsid w:val="00EF39C0"/>
    <w:rsid w:val="00EF6AA7"/>
    <w:rsid w:val="00F01C7F"/>
    <w:rsid w:val="00F040F9"/>
    <w:rsid w:val="00F10AF0"/>
    <w:rsid w:val="00F12A58"/>
    <w:rsid w:val="00F20EAB"/>
    <w:rsid w:val="00F23CAF"/>
    <w:rsid w:val="00F37915"/>
    <w:rsid w:val="00F434DD"/>
    <w:rsid w:val="00F5401A"/>
    <w:rsid w:val="00F567F2"/>
    <w:rsid w:val="00F608EC"/>
    <w:rsid w:val="00F6499F"/>
    <w:rsid w:val="00F663A3"/>
    <w:rsid w:val="00F70FE9"/>
    <w:rsid w:val="00F740D1"/>
    <w:rsid w:val="00F7495A"/>
    <w:rsid w:val="00F74FAE"/>
    <w:rsid w:val="00F76203"/>
    <w:rsid w:val="00F81219"/>
    <w:rsid w:val="00F819CB"/>
    <w:rsid w:val="00F83A93"/>
    <w:rsid w:val="00F9373C"/>
    <w:rsid w:val="00FA001A"/>
    <w:rsid w:val="00FA154B"/>
    <w:rsid w:val="00FB2DDD"/>
    <w:rsid w:val="00FB3E67"/>
    <w:rsid w:val="00FB61F0"/>
    <w:rsid w:val="00FC279F"/>
    <w:rsid w:val="00FC687D"/>
    <w:rsid w:val="00FD18D5"/>
    <w:rsid w:val="00FD38D3"/>
    <w:rsid w:val="00FD4A36"/>
    <w:rsid w:val="00FF3792"/>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507A378"/>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 w:type="character" w:styleId="Hyperlink">
    <w:name w:val="Hyperlink"/>
    <w:basedOn w:val="DefaultParagraphFont"/>
    <w:uiPriority w:val="99"/>
    <w:semiHidden/>
    <w:unhideWhenUsed/>
    <w:rsid w:val="00D53FB6"/>
    <w:rPr>
      <w:color w:val="0563C1"/>
      <w:u w:val="single"/>
    </w:rPr>
  </w:style>
  <w:style w:type="paragraph" w:styleId="NormalWeb">
    <w:name w:val="Normal (Web)"/>
    <w:basedOn w:val="Normal"/>
    <w:uiPriority w:val="99"/>
    <w:semiHidden/>
    <w:unhideWhenUsed/>
    <w:rsid w:val="003933B3"/>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9545">
      <w:bodyDiv w:val="1"/>
      <w:marLeft w:val="0"/>
      <w:marRight w:val="0"/>
      <w:marTop w:val="0"/>
      <w:marBottom w:val="0"/>
      <w:divBdr>
        <w:top w:val="none" w:sz="0" w:space="0" w:color="auto"/>
        <w:left w:val="none" w:sz="0" w:space="0" w:color="auto"/>
        <w:bottom w:val="none" w:sz="0" w:space="0" w:color="auto"/>
        <w:right w:val="none" w:sz="0" w:space="0" w:color="auto"/>
      </w:divBdr>
    </w:div>
    <w:div w:id="20301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D59B-CF50-44DF-A27C-8C84AB5A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tf16392567</Template>
  <TotalTime>951</TotalTime>
  <Pages>4</Pages>
  <Words>1531</Words>
  <Characters>8025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Neil Lewis</cp:lastModifiedBy>
  <cp:revision>33</cp:revision>
  <cp:lastPrinted>2023-11-14T15:11:00Z</cp:lastPrinted>
  <dcterms:created xsi:type="dcterms:W3CDTF">2020-02-07T12:46:00Z</dcterms:created>
  <dcterms:modified xsi:type="dcterms:W3CDTF">2023-11-15T07:58:00Z</dcterms:modified>
  <cp:version/>
</cp:coreProperties>
</file>